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B77327" w:rsidTr="00E75EF0">
        <w:trPr>
          <w:trHeight w:val="1803"/>
        </w:trPr>
        <w:tc>
          <w:tcPr>
            <w:tcW w:w="3261" w:type="dxa"/>
            <w:gridSpan w:val="2"/>
            <w:tcBorders>
              <w:top w:val="nil"/>
              <w:left w:val="nil"/>
              <w:bottom w:val="nil"/>
              <w:right w:val="nil"/>
            </w:tcBorders>
            <w:noWrap/>
            <w:vAlign w:val="bottom"/>
          </w:tcPr>
          <w:p w:rsidR="004D28F7" w:rsidRPr="00D65149" w:rsidRDefault="00E75EF0" w:rsidP="00304CDE">
            <w:pPr>
              <w:pStyle w:val="TemplateTitle"/>
              <w:tabs>
                <w:tab w:val="clear" w:pos="1620"/>
                <w:tab w:val="clear" w:pos="5940"/>
              </w:tabs>
            </w:pPr>
            <w:r>
              <w:t>Coversheet</w:t>
            </w:r>
          </w:p>
        </w:tc>
        <w:tc>
          <w:tcPr>
            <w:tcW w:w="6144" w:type="dxa"/>
            <w:tcBorders>
              <w:top w:val="nil"/>
              <w:left w:val="nil"/>
              <w:bottom w:val="nil"/>
              <w:right w:val="nil"/>
            </w:tcBorders>
          </w:tcPr>
          <w:p w:rsidR="00B77327" w:rsidRPr="00B17CB4" w:rsidRDefault="003C15E4" w:rsidP="005D61BB">
            <w:pPr>
              <w:pStyle w:val="LogoStyle"/>
            </w:pPr>
            <w:bookmarkStart w:id="0" w:name="bkmBrandingLogo"/>
            <w:r>
              <w:rPr>
                <w:noProof/>
              </w:rPr>
              <w:drawing>
                <wp:inline distT="0" distB="0" distL="0" distR="0" wp14:anchorId="1FF39CC0" wp14:editId="5FD1236D">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D65149" w:rsidTr="00E75EF0">
        <w:trPr>
          <w:trHeight w:hRule="exact" w:val="74"/>
        </w:trPr>
        <w:tc>
          <w:tcPr>
            <w:tcW w:w="1800" w:type="dxa"/>
            <w:tcBorders>
              <w:top w:val="nil"/>
              <w:left w:val="nil"/>
              <w:bottom w:val="nil"/>
              <w:right w:val="nil"/>
            </w:tcBorders>
          </w:tcPr>
          <w:p w:rsidR="00D65149" w:rsidRPr="00B77327" w:rsidRDefault="00D65149" w:rsidP="00B77327">
            <w:pPr>
              <w:rPr>
                <w:rStyle w:val="TemplateSubtitleChar"/>
              </w:rPr>
            </w:pPr>
          </w:p>
        </w:tc>
        <w:tc>
          <w:tcPr>
            <w:tcW w:w="7605" w:type="dxa"/>
            <w:gridSpan w:val="2"/>
            <w:tcBorders>
              <w:top w:val="nil"/>
              <w:left w:val="nil"/>
              <w:bottom w:val="nil"/>
              <w:right w:val="nil"/>
            </w:tcBorders>
          </w:tcPr>
          <w:p w:rsidR="00D65149" w:rsidRPr="00B77327" w:rsidRDefault="00D65149" w:rsidP="00304CDE"/>
        </w:tc>
      </w:tr>
    </w:tbl>
    <w:p w:rsidR="00544E4A" w:rsidRDefault="00544E4A" w:rsidP="00C52391">
      <w:pPr>
        <w:rPr>
          <w:rFonts w:ascii="Georgia" w:eastAsiaTheme="majorEastAsia" w:hAnsi="Georgia"/>
          <w:b/>
          <w:bCs/>
          <w:kern w:val="32"/>
          <w:sz w:val="36"/>
          <w:szCs w:val="32"/>
        </w:rPr>
      </w:pPr>
      <w:r w:rsidRPr="00544E4A">
        <w:rPr>
          <w:rFonts w:ascii="Georgia" w:eastAsiaTheme="majorEastAsia" w:hAnsi="Georgia"/>
          <w:b/>
          <w:bCs/>
          <w:kern w:val="32"/>
          <w:sz w:val="36"/>
          <w:szCs w:val="32"/>
        </w:rPr>
        <w:t xml:space="preserve">Welfare Overhaul – Advice from the Welfare Expert Advisory Group and Next Steps </w:t>
      </w:r>
    </w:p>
    <w:p w:rsidR="00C52391" w:rsidRPr="00F116F3" w:rsidRDefault="00C52391" w:rsidP="00C52391">
      <w:r w:rsidRPr="00F116F3">
        <w:t>Hon Carmel Sepuloni, Minister for Social Development</w:t>
      </w:r>
    </w:p>
    <w:p w:rsidR="00C52391" w:rsidRPr="00F116F3" w:rsidRDefault="00544E4A" w:rsidP="00C52391">
      <w:r>
        <w:t>Welfare Overhaul – Advice from the Welfare Expert Advisory Group and Next Steps</w:t>
      </w:r>
      <w:r w:rsidR="00C52391" w:rsidRPr="00F116F3">
        <w:br/>
      </w:r>
      <w:r w:rsidR="000E0ED8">
        <w:t>31</w:t>
      </w:r>
      <w:r>
        <w:t xml:space="preserve"> May 2019</w:t>
      </w:r>
    </w:p>
    <w:p w:rsidR="00C52391" w:rsidRPr="00F116F3" w:rsidRDefault="00C52391" w:rsidP="00C52391">
      <w:r w:rsidRPr="00F116F3">
        <w:t>These documents have been proactively released.</w:t>
      </w:r>
    </w:p>
    <w:p w:rsidR="00C52391" w:rsidRPr="00F116F3" w:rsidRDefault="00C52391" w:rsidP="00C52391">
      <w:r w:rsidRPr="00F116F3">
        <w:t xml:space="preserve">Cabinet minute confirmed on </w:t>
      </w:r>
      <w:r w:rsidR="00544E4A">
        <w:t>15 April 2019</w:t>
      </w:r>
      <w:r w:rsidRPr="00F116F3">
        <w:t xml:space="preserve">. </w:t>
      </w:r>
    </w:p>
    <w:p w:rsidR="00C52391" w:rsidRPr="00C52391" w:rsidRDefault="00544E4A" w:rsidP="00C52391">
      <w:pPr>
        <w:rPr>
          <w:rStyle w:val="Strong"/>
        </w:rPr>
      </w:pPr>
      <w:r>
        <w:rPr>
          <w:rStyle w:val="Strong"/>
        </w:rPr>
        <w:t>15 April 201</w:t>
      </w:r>
      <w:r w:rsidRPr="00544E4A">
        <w:rPr>
          <w:rStyle w:val="Strong"/>
        </w:rPr>
        <w:t>9</w:t>
      </w:r>
      <w:r w:rsidR="00C52391" w:rsidRPr="00544E4A">
        <w:rPr>
          <w:rStyle w:val="Strong"/>
          <w:b w:val="0"/>
        </w:rPr>
        <w:t xml:space="preserve"> - </w:t>
      </w:r>
      <w:r w:rsidRPr="00544E4A">
        <w:rPr>
          <w:b/>
        </w:rPr>
        <w:t>Welfare Overhaul – Advice from the Welfare Expert Advisory Group and Next Steps</w:t>
      </w:r>
      <w:r w:rsidRPr="00544E4A">
        <w:rPr>
          <w:rStyle w:val="Strong"/>
          <w:b w:val="0"/>
        </w:rPr>
        <w:t xml:space="preserve"> </w:t>
      </w:r>
      <w:r w:rsidR="00C52391" w:rsidRPr="00544E4A">
        <w:rPr>
          <w:rStyle w:val="Strong"/>
        </w:rPr>
        <w:t>- Office</w:t>
      </w:r>
      <w:r w:rsidR="00C52391" w:rsidRPr="00C52391">
        <w:rPr>
          <w:rStyle w:val="Strong"/>
        </w:rPr>
        <w:t xml:space="preserve"> of the Minister for Social Development</w:t>
      </w:r>
    </w:p>
    <w:p w:rsidR="000E0ED8" w:rsidRDefault="000E0ED8" w:rsidP="00C52391">
      <w:pPr>
        <w:rPr>
          <w:i/>
          <w:iCs/>
        </w:rPr>
      </w:pPr>
      <w:r>
        <w:rPr>
          <w:i/>
          <w:iCs/>
        </w:rPr>
        <w:t xml:space="preserve">This paper replaces the version released on 3 May 2019. This revised version has been released to reflect decisions announced as part of Budget 2019. </w:t>
      </w:r>
    </w:p>
    <w:p w:rsidR="00544E4A" w:rsidRDefault="00544E4A" w:rsidP="00C52391">
      <w:r>
        <w:t>In May 2018 the Government established the Welfare Expert Advisory Group (WEAG), to provide independent advice to the Government on the overhaul of the welfare system. The WEAG delivered its final advice in February 2019.</w:t>
      </w:r>
    </w:p>
    <w:p w:rsidR="00544E4A" w:rsidRDefault="00544E4A" w:rsidP="00C52391">
      <w:r>
        <w:t xml:space="preserve">The </w:t>
      </w:r>
      <w:r w:rsidR="00136FE0">
        <w:t>Cabinet paper provides an overview of key themes in the WEAG’s report and their recommendations. It also outlines the Government’s progress on the overhaul of the welfare system</w:t>
      </w:r>
      <w:r w:rsidR="000E0ED8">
        <w:t>.</w:t>
      </w:r>
    </w:p>
    <w:p w:rsidR="000C065B" w:rsidRPr="00483AB0" w:rsidRDefault="00914D84" w:rsidP="000C065B">
      <w:pPr>
        <w:pStyle w:val="NormalWeb"/>
        <w:shd w:val="clear" w:color="auto" w:fill="FFFFFF"/>
        <w:spacing w:after="210"/>
        <w:rPr>
          <w:rFonts w:ascii="Verdana" w:eastAsia="Calibri" w:hAnsi="Verdana" w:cs="Helvetica"/>
          <w:color w:val="333333"/>
          <w:sz w:val="20"/>
          <w:szCs w:val="20"/>
          <w:lang w:eastAsia="en-US"/>
        </w:rPr>
      </w:pPr>
      <w:r w:rsidRPr="000C065B">
        <w:rPr>
          <w:rFonts w:ascii="Verdana" w:eastAsia="Calibri" w:hAnsi="Verdana" w:cs="Helvetica"/>
          <w:color w:val="333333"/>
          <w:sz w:val="20"/>
          <w:szCs w:val="20"/>
          <w:lang w:eastAsia="en-US"/>
        </w:rPr>
        <w:t>Some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0C065B" w:rsidRPr="000C065B">
        <w:rPr>
          <w:rFonts w:ascii="Verdana" w:eastAsia="Calibri" w:hAnsi="Verdana" w:cs="Helvetica"/>
          <w:color w:val="333333"/>
          <w:sz w:val="20"/>
          <w:szCs w:val="20"/>
          <w:lang w:eastAsia="en-US"/>
        </w:rPr>
        <w:t xml:space="preserve">  This is the key to the redaction codes used for </w:t>
      </w:r>
      <w:r w:rsidR="000C065B" w:rsidRPr="00483AB0">
        <w:rPr>
          <w:rFonts w:ascii="Verdana" w:eastAsia="Calibri" w:hAnsi="Verdana" w:cs="Helvetica"/>
          <w:color w:val="333333"/>
          <w:sz w:val="20"/>
          <w:szCs w:val="20"/>
          <w:lang w:eastAsia="en-US"/>
        </w:rPr>
        <w:t>this release:</w:t>
      </w:r>
    </w:p>
    <w:p w:rsidR="000C065B" w:rsidRPr="00483AB0" w:rsidRDefault="000C065B" w:rsidP="000C065B">
      <w:pPr>
        <w:pStyle w:val="NormalWeb"/>
        <w:numPr>
          <w:ilvl w:val="0"/>
          <w:numId w:val="32"/>
        </w:numPr>
        <w:shd w:val="clear" w:color="auto" w:fill="FFFFFF"/>
        <w:suppressAutoHyphens w:val="0"/>
        <w:autoSpaceDE/>
        <w:autoSpaceDN/>
        <w:adjustRightInd/>
        <w:spacing w:before="0" w:after="0" w:line="288" w:lineRule="auto"/>
        <w:ind w:left="714" w:hanging="357"/>
        <w:textAlignment w:val="auto"/>
        <w:rPr>
          <w:rFonts w:ascii="Verdana" w:eastAsia="Calibri" w:hAnsi="Verdana" w:cs="Helvetica"/>
          <w:color w:val="333333"/>
          <w:sz w:val="20"/>
          <w:szCs w:val="20"/>
          <w:lang w:eastAsia="en-US"/>
        </w:rPr>
      </w:pPr>
      <w:r w:rsidRPr="00483AB0">
        <w:rPr>
          <w:rFonts w:ascii="Verdana" w:eastAsia="Calibri" w:hAnsi="Verdana" w:cs="Helvetica"/>
          <w:color w:val="333333"/>
          <w:sz w:val="20"/>
          <w:szCs w:val="20"/>
          <w:lang w:eastAsia="en-US"/>
        </w:rPr>
        <w:t>Section 9(2</w:t>
      </w:r>
      <w:proofErr w:type="gramStart"/>
      <w:r w:rsidRPr="00483AB0">
        <w:rPr>
          <w:rFonts w:ascii="Verdana" w:eastAsia="Calibri" w:hAnsi="Verdana" w:cs="Helvetica"/>
          <w:color w:val="333333"/>
          <w:sz w:val="20"/>
          <w:szCs w:val="20"/>
          <w:lang w:eastAsia="en-US"/>
        </w:rPr>
        <w:t>)(</w:t>
      </w:r>
      <w:proofErr w:type="gramEnd"/>
      <w:r w:rsidRPr="00483AB0">
        <w:rPr>
          <w:rFonts w:ascii="Verdana" w:eastAsia="Calibri" w:hAnsi="Verdana" w:cs="Helvetica"/>
          <w:color w:val="333333"/>
          <w:sz w:val="20"/>
          <w:szCs w:val="20"/>
          <w:lang w:eastAsia="en-US"/>
        </w:rPr>
        <w:t>f)(iv): This information is under active consideration. The release of this information at this time would be likely to prejudice the ability of government to consider advice and the wider public interest of effective government would not be served.</w:t>
      </w:r>
    </w:p>
    <w:p w:rsidR="00914D84" w:rsidRPr="00483AB0" w:rsidRDefault="004018C1" w:rsidP="00C52391">
      <w:pPr>
        <w:pStyle w:val="ListParagraph"/>
        <w:numPr>
          <w:ilvl w:val="0"/>
          <w:numId w:val="32"/>
        </w:numPr>
        <w:textAlignment w:val="auto"/>
        <w:rPr>
          <w:rFonts w:cs="Helvetica"/>
          <w:color w:val="333333"/>
        </w:rPr>
      </w:pPr>
      <w:r w:rsidRPr="00483AB0">
        <w:rPr>
          <w:rFonts w:cs="Helvetica"/>
          <w:color w:val="333333"/>
        </w:rPr>
        <w:t>Section 9(2</w:t>
      </w:r>
      <w:proofErr w:type="gramStart"/>
      <w:r w:rsidRPr="00483AB0">
        <w:rPr>
          <w:rFonts w:cs="Helvetica"/>
          <w:color w:val="333333"/>
        </w:rPr>
        <w:t>)(</w:t>
      </w:r>
      <w:proofErr w:type="gramEnd"/>
      <w:r w:rsidRPr="00483AB0">
        <w:rPr>
          <w:rFonts w:cs="Helvetica"/>
          <w:color w:val="333333"/>
        </w:rPr>
        <w:t>a):</w:t>
      </w:r>
      <w:r>
        <w:rPr>
          <w:rFonts w:cs="Helvetica"/>
          <w:color w:val="333333"/>
        </w:rPr>
        <w:t xml:space="preserve">  </w:t>
      </w:r>
      <w:r w:rsidR="00835E64" w:rsidRPr="00835E64">
        <w:rPr>
          <w:rFonts w:cs="Helvetica"/>
          <w:color w:val="333333"/>
        </w:rPr>
        <w:t>This information is withheld to protect the privacy of natural persons. The need to protect the privacy of these individuals outweighs any public interest in this information.</w:t>
      </w:r>
      <w:bookmarkStart w:id="1" w:name="_GoBack"/>
      <w:bookmarkEnd w:id="1"/>
    </w:p>
    <w:p w:rsidR="000C065B" w:rsidRPr="001B47D4" w:rsidRDefault="00483AB0" w:rsidP="000C065B">
      <w:pPr>
        <w:pStyle w:val="NormalWeb"/>
        <w:shd w:val="clear" w:color="auto" w:fill="FFFFFF"/>
        <w:spacing w:after="210"/>
        <w:rPr>
          <w:rFonts w:ascii="Verdana" w:hAnsi="Verdana" w:cs="Helvetica"/>
          <w:color w:val="333333"/>
          <w:sz w:val="20"/>
          <w:szCs w:val="20"/>
        </w:rPr>
      </w:pPr>
      <w:hyperlink r:id="rId10" w:history="1">
        <w:r w:rsidR="000C065B" w:rsidRPr="001B47D4">
          <w:rPr>
            <w:rStyle w:val="Hyperlink"/>
            <w:rFonts w:ascii="Verdana" w:hAnsi="Verdana" w:cs="Helvetica"/>
            <w:i/>
            <w:iCs/>
            <w:color w:val="4C2C92"/>
            <w:sz w:val="20"/>
            <w:szCs w:val="20"/>
          </w:rPr>
          <w:t>© Crown Copyright, Creative Commons Attribution 4.0 International (CC BY 4.0)</w:t>
        </w:r>
      </w:hyperlink>
    </w:p>
    <w:p w:rsidR="00D95185" w:rsidRDefault="00C52391" w:rsidP="00C52391">
      <w:pPr>
        <w:rPr>
          <w:rStyle w:val="Strong"/>
        </w:rPr>
      </w:pPr>
      <w:r w:rsidRPr="00C52391">
        <w:rPr>
          <w:rStyle w:val="Strong"/>
        </w:rPr>
        <w:t xml:space="preserve">Search Tags: </w:t>
      </w:r>
      <w:r w:rsidR="00544E4A">
        <w:rPr>
          <w:rStyle w:val="Strong"/>
        </w:rPr>
        <w:t>welfare, welfare overhaul, Welfare Expert Advisory Group</w:t>
      </w:r>
    </w:p>
    <w:p w:rsidR="00914D84" w:rsidRDefault="00914D84" w:rsidP="00544E4A">
      <w:pPr>
        <w:pStyle w:val="NormalWeb"/>
        <w:shd w:val="clear" w:color="auto" w:fill="FFFFFF"/>
        <w:spacing w:after="210"/>
        <w:rPr>
          <w:rStyle w:val="Emphasis"/>
          <w:rFonts w:cs="Helvetica"/>
          <w:color w:val="333333"/>
          <w:szCs w:val="20"/>
        </w:rPr>
      </w:pPr>
    </w:p>
    <w:sectPr w:rsidR="00914D84" w:rsidSect="00BE3561">
      <w:footerReference w:type="default" r:id="rId11"/>
      <w:footerReference w:type="first" r:id="rId12"/>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D6" w:rsidRDefault="009913D6">
      <w:r>
        <w:separator/>
      </w:r>
    </w:p>
  </w:endnote>
  <w:endnote w:type="continuationSeparator" w:id="0">
    <w:p w:rsidR="009913D6" w:rsidRDefault="0099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A2" w:rsidRPr="000743C4" w:rsidRDefault="009C5CA2" w:rsidP="000743C4">
    <w:pPr>
      <w:pStyle w:val="TemplateFooter"/>
    </w:pPr>
    <w:r>
      <w:rPr>
        <w:rStyle w:val="PageNumber"/>
      </w:rPr>
      <w:tab/>
    </w:r>
    <w:r>
      <w:rPr>
        <w:rStyle w:val="PageNumber"/>
      </w:rPr>
      <w:tab/>
    </w:r>
    <w:r w:rsidRPr="000743C4">
      <w:rPr>
        <w:rStyle w:val="PageNumber"/>
      </w:rPr>
      <w:fldChar w:fldCharType="begin"/>
    </w:r>
    <w:r w:rsidRPr="000743C4">
      <w:rPr>
        <w:rStyle w:val="PageNumber"/>
      </w:rPr>
      <w:instrText xml:space="preserve"> PAGE </w:instrText>
    </w:r>
    <w:r w:rsidRPr="000743C4">
      <w:rPr>
        <w:rStyle w:val="PageNumber"/>
      </w:rPr>
      <w:fldChar w:fldCharType="separate"/>
    </w:r>
    <w:r w:rsidR="00483AB0">
      <w:rPr>
        <w:rStyle w:val="PageNumber"/>
        <w:noProof/>
      </w:rPr>
      <w:t>2</w:t>
    </w:r>
    <w:r w:rsidRPr="000743C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A2" w:rsidRPr="000743C4" w:rsidRDefault="009C5CA2" w:rsidP="000743C4">
    <w:pPr>
      <w:pStyle w:val="TemplateFooter"/>
      <w:jc w:val="center"/>
    </w:pPr>
    <w:r w:rsidRPr="000743C4">
      <w:rPr>
        <w:szCs w:val="19"/>
      </w:rPr>
      <w:br/>
    </w:r>
    <w:r w:rsidR="003C3188">
      <w:t>We help New Zealanders to be safe, strong and indepen</w:t>
    </w:r>
    <w:r w:rsidR="00584CC8">
      <w:t xml:space="preserve">dent </w:t>
    </w:r>
    <w:r w:rsidR="00584CC8">
      <w:br/>
    </w:r>
    <w:proofErr w:type="spellStart"/>
    <w:r w:rsidR="00584CC8">
      <w:t>Manaaki</w:t>
    </w:r>
    <w:proofErr w:type="spellEnd"/>
    <w:r w:rsidR="00584CC8">
      <w:t xml:space="preserve"> </w:t>
    </w:r>
    <w:proofErr w:type="spellStart"/>
    <w:r w:rsidR="00584CC8">
      <w:t>tangata</w:t>
    </w:r>
    <w:proofErr w:type="spellEnd"/>
    <w:r w:rsidR="00584CC8">
      <w:t xml:space="preserve">, </w:t>
    </w:r>
    <w:proofErr w:type="spellStart"/>
    <w:r w:rsidR="00584CC8">
      <w:t>manaaki</w:t>
    </w:r>
    <w:proofErr w:type="spellEnd"/>
    <w:r w:rsidR="00584CC8">
      <w:t xml:space="preserve"> </w:t>
    </w:r>
    <w:proofErr w:type="spellStart"/>
    <w:r w:rsidR="00584CC8">
      <w:t>w</w:t>
    </w:r>
    <w:r w:rsidR="003C3188">
      <w:t>hānau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D6" w:rsidRDefault="009913D6">
      <w:r>
        <w:separator/>
      </w:r>
    </w:p>
  </w:footnote>
  <w:footnote w:type="continuationSeparator" w:id="0">
    <w:p w:rsidR="009913D6" w:rsidRDefault="00991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nsid w:val="0FB53D49"/>
    <w:multiLevelType w:val="hybridMultilevel"/>
    <w:tmpl w:val="D1D69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nsid w:val="118D00F0"/>
    <w:multiLevelType w:val="hybridMultilevel"/>
    <w:tmpl w:val="D2C2E0F4"/>
    <w:lvl w:ilvl="0" w:tplc="3D9A9072">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74597C"/>
    <w:multiLevelType w:val="multilevel"/>
    <w:tmpl w:val="59B27C08"/>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946480C"/>
    <w:multiLevelType w:val="multilevel"/>
    <w:tmpl w:val="435EE914"/>
    <w:lvl w:ilvl="0">
      <w:start w:val="1"/>
      <w:numFmt w:val="decimal"/>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DA139A"/>
    <w:multiLevelType w:val="hybridMultilevel"/>
    <w:tmpl w:val="28A6F140"/>
    <w:lvl w:ilvl="0" w:tplc="57B2C4D0">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6"/>
  </w:num>
  <w:num w:numId="3">
    <w:abstractNumId w:val="18"/>
  </w:num>
  <w:num w:numId="4">
    <w:abstractNumId w:val="12"/>
  </w:num>
  <w:num w:numId="5">
    <w:abstractNumId w:val="6"/>
  </w:num>
  <w:num w:numId="6">
    <w:abstractNumId w:val="5"/>
  </w:num>
  <w:num w:numId="7">
    <w:abstractNumId w:val="4"/>
  </w:num>
  <w:num w:numId="8">
    <w:abstractNumId w:val="7"/>
  </w:num>
  <w:num w:numId="9">
    <w:abstractNumId w:val="3"/>
  </w:num>
  <w:num w:numId="10">
    <w:abstractNumId w:val="3"/>
  </w:num>
  <w:num w:numId="11">
    <w:abstractNumId w:val="2"/>
  </w:num>
  <w:num w:numId="12">
    <w:abstractNumId w:val="1"/>
  </w:num>
  <w:num w:numId="13">
    <w:abstractNumId w:val="0"/>
  </w:num>
  <w:num w:numId="14">
    <w:abstractNumId w:val="15"/>
  </w:num>
  <w:num w:numId="15">
    <w:abstractNumId w:val="15"/>
  </w:num>
  <w:num w:numId="16">
    <w:abstractNumId w:val="14"/>
  </w:num>
  <w:num w:numId="17">
    <w:abstractNumId w:val="9"/>
  </w:num>
  <w:num w:numId="18">
    <w:abstractNumId w:val="10"/>
    <w:lvlOverride w:ilvl="0">
      <w:lvl w:ilvl="0">
        <w:start w:val="1"/>
        <w:numFmt w:val="decimal"/>
        <w:pStyle w:val="ReportBody"/>
        <w:lvlText w:val="%1"/>
        <w:lvlJc w:val="left"/>
        <w:pPr>
          <w:tabs>
            <w:tab w:val="num" w:pos="493"/>
          </w:tabs>
          <w:ind w:left="493" w:hanging="493"/>
        </w:pPr>
        <w:rPr>
          <w:rFonts w:hint="default"/>
        </w:rPr>
      </w:lvl>
    </w:lvlOverride>
  </w:num>
  <w:num w:numId="19">
    <w:abstractNumId w:val="13"/>
  </w:num>
  <w:num w:numId="20">
    <w:abstractNumId w:val="14"/>
  </w:num>
  <w:num w:numId="21">
    <w:abstractNumId w:val="9"/>
  </w:num>
  <w:num w:numId="22">
    <w:abstractNumId w:val="10"/>
    <w:lvlOverride w:ilvl="0">
      <w:lvl w:ilvl="0">
        <w:start w:val="1"/>
        <w:numFmt w:val="decimal"/>
        <w:pStyle w:val="ReportBody"/>
        <w:lvlText w:val="%1"/>
        <w:lvlJc w:val="left"/>
        <w:pPr>
          <w:tabs>
            <w:tab w:val="num" w:pos="493"/>
          </w:tabs>
          <w:ind w:left="493" w:hanging="493"/>
        </w:pPr>
        <w:rPr>
          <w:rFonts w:hint="default"/>
        </w:rPr>
      </w:lvl>
    </w:lvlOverride>
  </w:num>
  <w:num w:numId="23">
    <w:abstractNumId w:val="13"/>
  </w:num>
  <w:num w:numId="24">
    <w:abstractNumId w:val="10"/>
    <w:lvlOverride w:ilvl="0">
      <w:lvl w:ilvl="0">
        <w:start w:val="1"/>
        <w:numFmt w:val="decimal"/>
        <w:pStyle w:val="ReportBody"/>
        <w:lvlText w:val="%1"/>
        <w:lvlJc w:val="left"/>
        <w:pPr>
          <w:tabs>
            <w:tab w:val="num" w:pos="493"/>
          </w:tabs>
          <w:ind w:left="493" w:hanging="493"/>
        </w:pPr>
        <w:rPr>
          <w:rFonts w:hint="default"/>
        </w:rPr>
      </w:lvl>
    </w:lvlOverride>
  </w:num>
  <w:num w:numId="25">
    <w:abstractNumId w:val="13"/>
  </w:num>
  <w:num w:numId="26">
    <w:abstractNumId w:val="14"/>
  </w:num>
  <w:num w:numId="27">
    <w:abstractNumId w:val="9"/>
  </w:num>
  <w:num w:numId="28">
    <w:abstractNumId w:val="10"/>
    <w:lvlOverride w:ilvl="0">
      <w:lvl w:ilvl="0">
        <w:start w:val="1"/>
        <w:numFmt w:val="decimal"/>
        <w:pStyle w:val="ReportBody"/>
        <w:lvlText w:val="%1"/>
        <w:lvlJc w:val="left"/>
        <w:pPr>
          <w:tabs>
            <w:tab w:val="num" w:pos="493"/>
          </w:tabs>
          <w:ind w:left="493" w:hanging="493"/>
        </w:pPr>
        <w:rPr>
          <w:rFonts w:hint="default"/>
        </w:rPr>
      </w:lvl>
    </w:lvlOverride>
  </w:num>
  <w:num w:numId="29">
    <w:abstractNumId w:val="13"/>
  </w:num>
  <w:num w:numId="30">
    <w:abstractNumId w:val="10"/>
    <w:lvlOverride w:ilvl="0">
      <w:lvl w:ilvl="0">
        <w:start w:val="1"/>
        <w:numFmt w:val="decimal"/>
        <w:pStyle w:val="ReportBody"/>
        <w:lvlText w:val="%1"/>
        <w:lvlJc w:val="left"/>
        <w:pPr>
          <w:tabs>
            <w:tab w:val="num" w:pos="493"/>
          </w:tabs>
          <w:ind w:left="493" w:hanging="493"/>
        </w:pPr>
        <w:rPr>
          <w:rFonts w:hint="default"/>
        </w:rPr>
      </w:lvl>
    </w:lvlOverride>
  </w:num>
  <w:num w:numId="31">
    <w:abstractNumId w:val="13"/>
  </w:num>
  <w:num w:numId="32">
    <w:abstractNumId w:val="17"/>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_LEGAL" w:val="No"/>
  </w:docVars>
  <w:rsids>
    <w:rsidRoot w:val="00C52391"/>
    <w:rsid w:val="0000231C"/>
    <w:rsid w:val="000064BB"/>
    <w:rsid w:val="00011D23"/>
    <w:rsid w:val="00022D2F"/>
    <w:rsid w:val="00034268"/>
    <w:rsid w:val="00034CC5"/>
    <w:rsid w:val="000369F5"/>
    <w:rsid w:val="00041A1C"/>
    <w:rsid w:val="00053967"/>
    <w:rsid w:val="000743C4"/>
    <w:rsid w:val="0008007D"/>
    <w:rsid w:val="0008112B"/>
    <w:rsid w:val="00092299"/>
    <w:rsid w:val="000924ED"/>
    <w:rsid w:val="00095D60"/>
    <w:rsid w:val="00095F47"/>
    <w:rsid w:val="000A1EFD"/>
    <w:rsid w:val="000A335B"/>
    <w:rsid w:val="000B1798"/>
    <w:rsid w:val="000B3E11"/>
    <w:rsid w:val="000B6F59"/>
    <w:rsid w:val="000C065B"/>
    <w:rsid w:val="000C621D"/>
    <w:rsid w:val="000D4D4F"/>
    <w:rsid w:val="000D7E9B"/>
    <w:rsid w:val="000E0ED8"/>
    <w:rsid w:val="000F51DD"/>
    <w:rsid w:val="000F7498"/>
    <w:rsid w:val="000F7FAC"/>
    <w:rsid w:val="001011FF"/>
    <w:rsid w:val="00112AED"/>
    <w:rsid w:val="00115494"/>
    <w:rsid w:val="00120580"/>
    <w:rsid w:val="0012418A"/>
    <w:rsid w:val="00126067"/>
    <w:rsid w:val="00130374"/>
    <w:rsid w:val="00133AC6"/>
    <w:rsid w:val="00134368"/>
    <w:rsid w:val="00136FE0"/>
    <w:rsid w:val="00142A82"/>
    <w:rsid w:val="00160E59"/>
    <w:rsid w:val="00162745"/>
    <w:rsid w:val="001635ED"/>
    <w:rsid w:val="00163FF1"/>
    <w:rsid w:val="0016556E"/>
    <w:rsid w:val="00173268"/>
    <w:rsid w:val="0017595E"/>
    <w:rsid w:val="00176890"/>
    <w:rsid w:val="001811C4"/>
    <w:rsid w:val="001819B4"/>
    <w:rsid w:val="001845C1"/>
    <w:rsid w:val="00190A00"/>
    <w:rsid w:val="00191F02"/>
    <w:rsid w:val="001930D8"/>
    <w:rsid w:val="00193ACE"/>
    <w:rsid w:val="0019502B"/>
    <w:rsid w:val="001978E7"/>
    <w:rsid w:val="001B6D4F"/>
    <w:rsid w:val="001C7B0E"/>
    <w:rsid w:val="001D21D5"/>
    <w:rsid w:val="001F251C"/>
    <w:rsid w:val="00213F96"/>
    <w:rsid w:val="002215AD"/>
    <w:rsid w:val="00225F8B"/>
    <w:rsid w:val="00250A57"/>
    <w:rsid w:val="002613FE"/>
    <w:rsid w:val="0026450D"/>
    <w:rsid w:val="002652F6"/>
    <w:rsid w:val="00277B16"/>
    <w:rsid w:val="00283601"/>
    <w:rsid w:val="002839E1"/>
    <w:rsid w:val="00284912"/>
    <w:rsid w:val="002863ED"/>
    <w:rsid w:val="00293362"/>
    <w:rsid w:val="002934FF"/>
    <w:rsid w:val="00295B76"/>
    <w:rsid w:val="002A585A"/>
    <w:rsid w:val="002A5DCC"/>
    <w:rsid w:val="002A6699"/>
    <w:rsid w:val="002B085C"/>
    <w:rsid w:val="002B56C8"/>
    <w:rsid w:val="002B737B"/>
    <w:rsid w:val="002C6502"/>
    <w:rsid w:val="002D1C26"/>
    <w:rsid w:val="002D393E"/>
    <w:rsid w:val="002E1242"/>
    <w:rsid w:val="002E6984"/>
    <w:rsid w:val="00304CDE"/>
    <w:rsid w:val="00304D16"/>
    <w:rsid w:val="00315CE9"/>
    <w:rsid w:val="003210BF"/>
    <w:rsid w:val="003364A7"/>
    <w:rsid w:val="003432B1"/>
    <w:rsid w:val="003434F0"/>
    <w:rsid w:val="00350972"/>
    <w:rsid w:val="00350DF9"/>
    <w:rsid w:val="0035517F"/>
    <w:rsid w:val="00355AAB"/>
    <w:rsid w:val="0035620F"/>
    <w:rsid w:val="00363576"/>
    <w:rsid w:val="00367199"/>
    <w:rsid w:val="00375D02"/>
    <w:rsid w:val="00375E42"/>
    <w:rsid w:val="00376EFF"/>
    <w:rsid w:val="00387019"/>
    <w:rsid w:val="003910B4"/>
    <w:rsid w:val="003B245C"/>
    <w:rsid w:val="003B619B"/>
    <w:rsid w:val="003B78C6"/>
    <w:rsid w:val="003C15E4"/>
    <w:rsid w:val="003C2C8D"/>
    <w:rsid w:val="003C3188"/>
    <w:rsid w:val="003C3275"/>
    <w:rsid w:val="003C3352"/>
    <w:rsid w:val="003C61FB"/>
    <w:rsid w:val="003D1AA7"/>
    <w:rsid w:val="003D2296"/>
    <w:rsid w:val="003D4415"/>
    <w:rsid w:val="003D7DEF"/>
    <w:rsid w:val="003E491F"/>
    <w:rsid w:val="003E7443"/>
    <w:rsid w:val="003F1536"/>
    <w:rsid w:val="003F1B6B"/>
    <w:rsid w:val="003F2304"/>
    <w:rsid w:val="003F5AD8"/>
    <w:rsid w:val="0040016F"/>
    <w:rsid w:val="004008E5"/>
    <w:rsid w:val="004018C1"/>
    <w:rsid w:val="00401CCE"/>
    <w:rsid w:val="00403C6E"/>
    <w:rsid w:val="00404F36"/>
    <w:rsid w:val="00410F05"/>
    <w:rsid w:val="0041417F"/>
    <w:rsid w:val="00420295"/>
    <w:rsid w:val="00422FB7"/>
    <w:rsid w:val="00424FD4"/>
    <w:rsid w:val="00427B51"/>
    <w:rsid w:val="00431570"/>
    <w:rsid w:val="004326D9"/>
    <w:rsid w:val="00432B18"/>
    <w:rsid w:val="004369A5"/>
    <w:rsid w:val="0044212D"/>
    <w:rsid w:val="00443C80"/>
    <w:rsid w:val="004472D2"/>
    <w:rsid w:val="004473D8"/>
    <w:rsid w:val="00451106"/>
    <w:rsid w:val="004521E1"/>
    <w:rsid w:val="004540D0"/>
    <w:rsid w:val="004575C8"/>
    <w:rsid w:val="004602E5"/>
    <w:rsid w:val="00462979"/>
    <w:rsid w:val="00465510"/>
    <w:rsid w:val="004713B7"/>
    <w:rsid w:val="00473584"/>
    <w:rsid w:val="00473E6C"/>
    <w:rsid w:val="00475E45"/>
    <w:rsid w:val="0047663C"/>
    <w:rsid w:val="00483AB0"/>
    <w:rsid w:val="00485EBB"/>
    <w:rsid w:val="00493FB5"/>
    <w:rsid w:val="004953C6"/>
    <w:rsid w:val="004A3177"/>
    <w:rsid w:val="004A32DE"/>
    <w:rsid w:val="004B5996"/>
    <w:rsid w:val="004C5D40"/>
    <w:rsid w:val="004C7896"/>
    <w:rsid w:val="004D28F7"/>
    <w:rsid w:val="004D4D04"/>
    <w:rsid w:val="004D5F9C"/>
    <w:rsid w:val="004E25FD"/>
    <w:rsid w:val="004E399B"/>
    <w:rsid w:val="004F17C2"/>
    <w:rsid w:val="005033DD"/>
    <w:rsid w:val="00505EE7"/>
    <w:rsid w:val="005075D0"/>
    <w:rsid w:val="0051084C"/>
    <w:rsid w:val="00513E37"/>
    <w:rsid w:val="005167AA"/>
    <w:rsid w:val="00522237"/>
    <w:rsid w:val="00526A67"/>
    <w:rsid w:val="0052758F"/>
    <w:rsid w:val="005358DB"/>
    <w:rsid w:val="005441A9"/>
    <w:rsid w:val="00544E4A"/>
    <w:rsid w:val="0055112A"/>
    <w:rsid w:val="0055216E"/>
    <w:rsid w:val="00552734"/>
    <w:rsid w:val="00555227"/>
    <w:rsid w:val="005569C2"/>
    <w:rsid w:val="00557403"/>
    <w:rsid w:val="00557D02"/>
    <w:rsid w:val="00563520"/>
    <w:rsid w:val="005669E0"/>
    <w:rsid w:val="00567CBA"/>
    <w:rsid w:val="005737F5"/>
    <w:rsid w:val="0057760A"/>
    <w:rsid w:val="00581B19"/>
    <w:rsid w:val="00584CC8"/>
    <w:rsid w:val="005873B0"/>
    <w:rsid w:val="005905E7"/>
    <w:rsid w:val="00590A2D"/>
    <w:rsid w:val="00596338"/>
    <w:rsid w:val="005B1B40"/>
    <w:rsid w:val="005B1C68"/>
    <w:rsid w:val="005B58A1"/>
    <w:rsid w:val="005C0FD9"/>
    <w:rsid w:val="005C3DFC"/>
    <w:rsid w:val="005C553E"/>
    <w:rsid w:val="005C635B"/>
    <w:rsid w:val="005D1E03"/>
    <w:rsid w:val="005D2868"/>
    <w:rsid w:val="005D61BB"/>
    <w:rsid w:val="005E2FD7"/>
    <w:rsid w:val="005F057D"/>
    <w:rsid w:val="005F27A3"/>
    <w:rsid w:val="005F4A9F"/>
    <w:rsid w:val="006061E8"/>
    <w:rsid w:val="00607E68"/>
    <w:rsid w:val="006125E6"/>
    <w:rsid w:val="006211A8"/>
    <w:rsid w:val="00630147"/>
    <w:rsid w:val="0063088C"/>
    <w:rsid w:val="00632D76"/>
    <w:rsid w:val="00634340"/>
    <w:rsid w:val="00641C07"/>
    <w:rsid w:val="00647B6D"/>
    <w:rsid w:val="00650F7D"/>
    <w:rsid w:val="006545EE"/>
    <w:rsid w:val="00656B1A"/>
    <w:rsid w:val="00664E9B"/>
    <w:rsid w:val="00667947"/>
    <w:rsid w:val="00692F48"/>
    <w:rsid w:val="00697A24"/>
    <w:rsid w:val="006A0EEB"/>
    <w:rsid w:val="006A297A"/>
    <w:rsid w:val="006A2DEE"/>
    <w:rsid w:val="006A43B1"/>
    <w:rsid w:val="006A48C5"/>
    <w:rsid w:val="006A4AE7"/>
    <w:rsid w:val="006A4F11"/>
    <w:rsid w:val="006B3DEB"/>
    <w:rsid w:val="006B54C7"/>
    <w:rsid w:val="006B638F"/>
    <w:rsid w:val="006B72D1"/>
    <w:rsid w:val="006B74FE"/>
    <w:rsid w:val="006D0087"/>
    <w:rsid w:val="006D35FB"/>
    <w:rsid w:val="006D4268"/>
    <w:rsid w:val="006E09D1"/>
    <w:rsid w:val="006E63D2"/>
    <w:rsid w:val="006F0134"/>
    <w:rsid w:val="006F128B"/>
    <w:rsid w:val="006F42AB"/>
    <w:rsid w:val="006F7823"/>
    <w:rsid w:val="007065B1"/>
    <w:rsid w:val="00714C31"/>
    <w:rsid w:val="00715CDA"/>
    <w:rsid w:val="00716CD1"/>
    <w:rsid w:val="00716E1F"/>
    <w:rsid w:val="00724071"/>
    <w:rsid w:val="007344F7"/>
    <w:rsid w:val="007351B3"/>
    <w:rsid w:val="007645E0"/>
    <w:rsid w:val="00767AE4"/>
    <w:rsid w:val="0077174E"/>
    <w:rsid w:val="00773A73"/>
    <w:rsid w:val="007747DD"/>
    <w:rsid w:val="007776D4"/>
    <w:rsid w:val="0078305D"/>
    <w:rsid w:val="00783EFA"/>
    <w:rsid w:val="0079201A"/>
    <w:rsid w:val="007A43E3"/>
    <w:rsid w:val="007A7590"/>
    <w:rsid w:val="007B16F9"/>
    <w:rsid w:val="007B184F"/>
    <w:rsid w:val="007B21E7"/>
    <w:rsid w:val="007B2507"/>
    <w:rsid w:val="007B69B4"/>
    <w:rsid w:val="007C5295"/>
    <w:rsid w:val="007D07AE"/>
    <w:rsid w:val="007D1A59"/>
    <w:rsid w:val="007E1963"/>
    <w:rsid w:val="007E3D32"/>
    <w:rsid w:val="007E68DF"/>
    <w:rsid w:val="007E75E3"/>
    <w:rsid w:val="00801D88"/>
    <w:rsid w:val="008033BB"/>
    <w:rsid w:val="00806820"/>
    <w:rsid w:val="00807125"/>
    <w:rsid w:val="00820268"/>
    <w:rsid w:val="008239AD"/>
    <w:rsid w:val="00825812"/>
    <w:rsid w:val="0082781E"/>
    <w:rsid w:val="00831BA5"/>
    <w:rsid w:val="00835E64"/>
    <w:rsid w:val="008411CB"/>
    <w:rsid w:val="00842588"/>
    <w:rsid w:val="008457CB"/>
    <w:rsid w:val="00850515"/>
    <w:rsid w:val="0085382F"/>
    <w:rsid w:val="00860696"/>
    <w:rsid w:val="00863656"/>
    <w:rsid w:val="0086670C"/>
    <w:rsid w:val="008752C2"/>
    <w:rsid w:val="00877A12"/>
    <w:rsid w:val="008916CD"/>
    <w:rsid w:val="00895780"/>
    <w:rsid w:val="008A38C6"/>
    <w:rsid w:val="008A4844"/>
    <w:rsid w:val="008B40AA"/>
    <w:rsid w:val="008C0F33"/>
    <w:rsid w:val="008C1E80"/>
    <w:rsid w:val="008C229D"/>
    <w:rsid w:val="008C3B45"/>
    <w:rsid w:val="008C585B"/>
    <w:rsid w:val="008C6EB1"/>
    <w:rsid w:val="008C74C1"/>
    <w:rsid w:val="008C7A96"/>
    <w:rsid w:val="008D051D"/>
    <w:rsid w:val="008D0554"/>
    <w:rsid w:val="008E57DF"/>
    <w:rsid w:val="008F7B9D"/>
    <w:rsid w:val="00900708"/>
    <w:rsid w:val="009041BF"/>
    <w:rsid w:val="009113B9"/>
    <w:rsid w:val="00912CF9"/>
    <w:rsid w:val="00914D84"/>
    <w:rsid w:val="00925660"/>
    <w:rsid w:val="00941D97"/>
    <w:rsid w:val="00946376"/>
    <w:rsid w:val="00946EE6"/>
    <w:rsid w:val="00950A77"/>
    <w:rsid w:val="00955604"/>
    <w:rsid w:val="00956286"/>
    <w:rsid w:val="009616B2"/>
    <w:rsid w:val="00961853"/>
    <w:rsid w:val="009627CF"/>
    <w:rsid w:val="00971182"/>
    <w:rsid w:val="00972F5E"/>
    <w:rsid w:val="00974547"/>
    <w:rsid w:val="0097467C"/>
    <w:rsid w:val="009913D6"/>
    <w:rsid w:val="0099328F"/>
    <w:rsid w:val="0099567F"/>
    <w:rsid w:val="009A18B0"/>
    <w:rsid w:val="009A21FA"/>
    <w:rsid w:val="009A5549"/>
    <w:rsid w:val="009B3215"/>
    <w:rsid w:val="009B438D"/>
    <w:rsid w:val="009B7A60"/>
    <w:rsid w:val="009C04BB"/>
    <w:rsid w:val="009C0A9B"/>
    <w:rsid w:val="009C1241"/>
    <w:rsid w:val="009C2DCD"/>
    <w:rsid w:val="009C4957"/>
    <w:rsid w:val="009C5CA2"/>
    <w:rsid w:val="009D162B"/>
    <w:rsid w:val="009D5CB5"/>
    <w:rsid w:val="009E1829"/>
    <w:rsid w:val="009E316D"/>
    <w:rsid w:val="009F0393"/>
    <w:rsid w:val="00A015D6"/>
    <w:rsid w:val="00A02328"/>
    <w:rsid w:val="00A055DE"/>
    <w:rsid w:val="00A0724A"/>
    <w:rsid w:val="00A11D7E"/>
    <w:rsid w:val="00A14588"/>
    <w:rsid w:val="00A277CE"/>
    <w:rsid w:val="00A27E6B"/>
    <w:rsid w:val="00A30C66"/>
    <w:rsid w:val="00A314CA"/>
    <w:rsid w:val="00A422D6"/>
    <w:rsid w:val="00A43FD7"/>
    <w:rsid w:val="00A46438"/>
    <w:rsid w:val="00A53919"/>
    <w:rsid w:val="00A5459F"/>
    <w:rsid w:val="00A545E4"/>
    <w:rsid w:val="00A61100"/>
    <w:rsid w:val="00A62170"/>
    <w:rsid w:val="00A7171D"/>
    <w:rsid w:val="00A93AA1"/>
    <w:rsid w:val="00A970BD"/>
    <w:rsid w:val="00AA0502"/>
    <w:rsid w:val="00AA0C8D"/>
    <w:rsid w:val="00AA658C"/>
    <w:rsid w:val="00AB0D38"/>
    <w:rsid w:val="00AB1E3C"/>
    <w:rsid w:val="00AC0982"/>
    <w:rsid w:val="00AC20A2"/>
    <w:rsid w:val="00AD7F75"/>
    <w:rsid w:val="00AE1D95"/>
    <w:rsid w:val="00AE32E7"/>
    <w:rsid w:val="00AF047D"/>
    <w:rsid w:val="00AF1544"/>
    <w:rsid w:val="00B00123"/>
    <w:rsid w:val="00B03C8C"/>
    <w:rsid w:val="00B06EC2"/>
    <w:rsid w:val="00B15DB0"/>
    <w:rsid w:val="00B1747A"/>
    <w:rsid w:val="00B17CB4"/>
    <w:rsid w:val="00B26959"/>
    <w:rsid w:val="00B31CD0"/>
    <w:rsid w:val="00B32EE4"/>
    <w:rsid w:val="00B34DD1"/>
    <w:rsid w:val="00B35169"/>
    <w:rsid w:val="00B364B0"/>
    <w:rsid w:val="00B4751A"/>
    <w:rsid w:val="00B476DB"/>
    <w:rsid w:val="00B4781B"/>
    <w:rsid w:val="00B546E0"/>
    <w:rsid w:val="00B57988"/>
    <w:rsid w:val="00B622B8"/>
    <w:rsid w:val="00B67897"/>
    <w:rsid w:val="00B703FD"/>
    <w:rsid w:val="00B75CD4"/>
    <w:rsid w:val="00B77327"/>
    <w:rsid w:val="00B77C6B"/>
    <w:rsid w:val="00B81FE9"/>
    <w:rsid w:val="00B85AF1"/>
    <w:rsid w:val="00B926D3"/>
    <w:rsid w:val="00B9334E"/>
    <w:rsid w:val="00B9373E"/>
    <w:rsid w:val="00B93EC1"/>
    <w:rsid w:val="00B93F50"/>
    <w:rsid w:val="00B94A95"/>
    <w:rsid w:val="00BA4525"/>
    <w:rsid w:val="00BC0C29"/>
    <w:rsid w:val="00BC62AA"/>
    <w:rsid w:val="00BD1BCF"/>
    <w:rsid w:val="00BD68D5"/>
    <w:rsid w:val="00BE3561"/>
    <w:rsid w:val="00BE5476"/>
    <w:rsid w:val="00BE73F6"/>
    <w:rsid w:val="00BF31DC"/>
    <w:rsid w:val="00C06465"/>
    <w:rsid w:val="00C10520"/>
    <w:rsid w:val="00C13670"/>
    <w:rsid w:val="00C20F54"/>
    <w:rsid w:val="00C32492"/>
    <w:rsid w:val="00C412C0"/>
    <w:rsid w:val="00C47EC9"/>
    <w:rsid w:val="00C52391"/>
    <w:rsid w:val="00C52581"/>
    <w:rsid w:val="00C55F5F"/>
    <w:rsid w:val="00C6492C"/>
    <w:rsid w:val="00C75C9A"/>
    <w:rsid w:val="00C82797"/>
    <w:rsid w:val="00C90A51"/>
    <w:rsid w:val="00C94DDB"/>
    <w:rsid w:val="00C977EA"/>
    <w:rsid w:val="00CA2F7D"/>
    <w:rsid w:val="00CB5201"/>
    <w:rsid w:val="00CB5D19"/>
    <w:rsid w:val="00CC44BA"/>
    <w:rsid w:val="00CC7E9A"/>
    <w:rsid w:val="00CD6079"/>
    <w:rsid w:val="00CE3548"/>
    <w:rsid w:val="00D01843"/>
    <w:rsid w:val="00D04C8C"/>
    <w:rsid w:val="00D11306"/>
    <w:rsid w:val="00D21BF9"/>
    <w:rsid w:val="00D3462E"/>
    <w:rsid w:val="00D34E85"/>
    <w:rsid w:val="00D40710"/>
    <w:rsid w:val="00D421EC"/>
    <w:rsid w:val="00D45877"/>
    <w:rsid w:val="00D53633"/>
    <w:rsid w:val="00D64DB9"/>
    <w:rsid w:val="00D65149"/>
    <w:rsid w:val="00D7637B"/>
    <w:rsid w:val="00D83ACB"/>
    <w:rsid w:val="00D95185"/>
    <w:rsid w:val="00D97563"/>
    <w:rsid w:val="00DA102B"/>
    <w:rsid w:val="00DA3DA0"/>
    <w:rsid w:val="00DB5C1C"/>
    <w:rsid w:val="00DC110A"/>
    <w:rsid w:val="00DC14A0"/>
    <w:rsid w:val="00DC4CD6"/>
    <w:rsid w:val="00DC6FA8"/>
    <w:rsid w:val="00DD28E0"/>
    <w:rsid w:val="00DD3C0C"/>
    <w:rsid w:val="00DE247C"/>
    <w:rsid w:val="00DE612B"/>
    <w:rsid w:val="00DE7E6F"/>
    <w:rsid w:val="00DF75A0"/>
    <w:rsid w:val="00E00132"/>
    <w:rsid w:val="00E0074C"/>
    <w:rsid w:val="00E02885"/>
    <w:rsid w:val="00E102F0"/>
    <w:rsid w:val="00E10DF4"/>
    <w:rsid w:val="00E136AB"/>
    <w:rsid w:val="00E14B48"/>
    <w:rsid w:val="00E2095D"/>
    <w:rsid w:val="00E20BF1"/>
    <w:rsid w:val="00E22285"/>
    <w:rsid w:val="00E23779"/>
    <w:rsid w:val="00E3449B"/>
    <w:rsid w:val="00E44FEA"/>
    <w:rsid w:val="00E4546A"/>
    <w:rsid w:val="00E50F64"/>
    <w:rsid w:val="00E53190"/>
    <w:rsid w:val="00E606B1"/>
    <w:rsid w:val="00E75EF0"/>
    <w:rsid w:val="00E8109D"/>
    <w:rsid w:val="00E83870"/>
    <w:rsid w:val="00E85BC7"/>
    <w:rsid w:val="00E910C9"/>
    <w:rsid w:val="00E951B0"/>
    <w:rsid w:val="00EA1825"/>
    <w:rsid w:val="00EA347E"/>
    <w:rsid w:val="00EA6497"/>
    <w:rsid w:val="00EC09DA"/>
    <w:rsid w:val="00EC27EC"/>
    <w:rsid w:val="00EC2F78"/>
    <w:rsid w:val="00EC3E52"/>
    <w:rsid w:val="00EC594D"/>
    <w:rsid w:val="00EC7671"/>
    <w:rsid w:val="00ED29A1"/>
    <w:rsid w:val="00ED769C"/>
    <w:rsid w:val="00ED7EA6"/>
    <w:rsid w:val="00EE0551"/>
    <w:rsid w:val="00EE2868"/>
    <w:rsid w:val="00EE2F04"/>
    <w:rsid w:val="00EE4895"/>
    <w:rsid w:val="00EE5376"/>
    <w:rsid w:val="00EF0930"/>
    <w:rsid w:val="00EF6E5F"/>
    <w:rsid w:val="00F05285"/>
    <w:rsid w:val="00F10BFD"/>
    <w:rsid w:val="00F134D9"/>
    <w:rsid w:val="00F20968"/>
    <w:rsid w:val="00F2347D"/>
    <w:rsid w:val="00F26F87"/>
    <w:rsid w:val="00F32026"/>
    <w:rsid w:val="00F32FAF"/>
    <w:rsid w:val="00F3342B"/>
    <w:rsid w:val="00F40872"/>
    <w:rsid w:val="00F42B56"/>
    <w:rsid w:val="00F44AA0"/>
    <w:rsid w:val="00F455AC"/>
    <w:rsid w:val="00F46A27"/>
    <w:rsid w:val="00F5252E"/>
    <w:rsid w:val="00F638B4"/>
    <w:rsid w:val="00F72BB3"/>
    <w:rsid w:val="00F955A8"/>
    <w:rsid w:val="00FA7B2E"/>
    <w:rsid w:val="00FB2EBC"/>
    <w:rsid w:val="00FC14BB"/>
    <w:rsid w:val="00FC14F4"/>
    <w:rsid w:val="00FC1846"/>
    <w:rsid w:val="00FC73DB"/>
    <w:rsid w:val="00FE16A3"/>
    <w:rsid w:val="00FE286D"/>
    <w:rsid w:val="00FE2F36"/>
    <w:rsid w:val="00FE3657"/>
    <w:rsid w:val="00FF1355"/>
    <w:rsid w:val="00FF2FEE"/>
    <w:rsid w:val="00FF3240"/>
    <w:rsid w:val="00FF3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lsdException w:name="heading 6" w:semiHidden="0" w:unhideWhenUsed="0" w:qFormat="1"/>
    <w:lsdException w:name="heading 7" w:qFormat="1"/>
    <w:lsdException w:name="heading 8" w:qFormat="1"/>
    <w:lsdException w:name="heading 9" w:qFormat="1"/>
    <w:lsdException w:name="footnote text" w:uiPriority="4" w:qFormat="1"/>
    <w:lsdException w:name="caption" w:qFormat="1"/>
    <w:lsdException w:name="List Number" w:semiHidden="0" w:unhideWhenUsed="0"/>
    <w:lsdException w:name="List 4" w:semiHidden="0" w:unhideWhenUsed="0"/>
    <w:lsdException w:name="List 5" w:semiHidden="0" w:unhideWhenUsed="0"/>
    <w:lsdException w:name="Title" w:unhideWhenUsed="0" w:qFormat="1"/>
    <w:lsdException w:name="Subtitle" w:unhideWhenUsed="0" w:qFormat="1"/>
    <w:lsdException w:name="Salutation" w:semiHidden="0" w:unhideWhenUsed="0"/>
    <w:lsdException w:name="Date" w:unhideWhenUsed="0"/>
    <w:lsdException w:name="Body Text First Indent" w:unhideWhenUsed="0"/>
    <w:lsdException w:name="Hyperlink" w:uiPriority="99"/>
    <w:lsdException w:name="Strong" w:unhideWhenUsed="0" w:qFormat="1"/>
    <w:lsdException w:name="Emphasis" w:uiPriority="20" w:unhideWhenUsed="0" w:qFormat="1"/>
    <w:lsdException w:name="Normal (Web)"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5CDA"/>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15CDA"/>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15CDA"/>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15CDA"/>
    <w:pPr>
      <w:spacing w:after="120"/>
      <w:outlineLvl w:val="2"/>
    </w:pPr>
    <w:rPr>
      <w:bCs w:val="0"/>
      <w:sz w:val="24"/>
      <w:szCs w:val="26"/>
    </w:rPr>
  </w:style>
  <w:style w:type="paragraph" w:styleId="Heading4">
    <w:name w:val="heading 4"/>
    <w:basedOn w:val="Normal"/>
    <w:next w:val="Normal"/>
    <w:link w:val="Heading4Char"/>
    <w:qFormat/>
    <w:rsid w:val="00715CDA"/>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uiPriority w:val="9"/>
    <w:semiHidden/>
    <w:unhideWhenUsed/>
    <w:rsid w:val="005075D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7"/>
    <w:next w:val="Normal"/>
    <w:link w:val="Heading6Char"/>
    <w:semiHidden/>
    <w:qFormat/>
    <w:rsid w:val="00715CDA"/>
    <w:pPr>
      <w:outlineLvl w:val="5"/>
    </w:pPr>
  </w:style>
  <w:style w:type="paragraph" w:styleId="Heading7">
    <w:name w:val="heading 7"/>
    <w:basedOn w:val="Normal"/>
    <w:next w:val="Normal"/>
    <w:link w:val="Heading7Char"/>
    <w:semiHidden/>
    <w:qFormat/>
    <w:rsid w:val="00715CDA"/>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15CDA"/>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15CDA"/>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715CDA"/>
    <w:rPr>
      <w:rFonts w:ascii="Arial" w:hAnsi="Arial"/>
      <w:sz w:val="18"/>
      <w:szCs w:val="16"/>
      <w:lang w:eastAsia="x-none"/>
    </w:rPr>
  </w:style>
  <w:style w:type="paragraph" w:styleId="FootnoteText">
    <w:name w:val="footnote text"/>
    <w:basedOn w:val="footnote"/>
    <w:link w:val="FootnoteTextChar"/>
    <w:uiPriority w:val="4"/>
    <w:qFormat/>
    <w:rsid w:val="00715CDA"/>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cs="Times New Roman"/>
      <w:color w:val="8D8F86"/>
      <w:sz w:val="18"/>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cs="Times New Roman"/>
      <w:color w:val="8D8F86"/>
      <w:sz w:val="18"/>
      <w:lang w:val="x-none" w:eastAsia="en-GB"/>
    </w:rPr>
  </w:style>
  <w:style w:type="character" w:customStyle="1" w:styleId="Heading7Char">
    <w:name w:val="Heading 7 Char"/>
    <w:link w:val="Heading7"/>
    <w:semiHidden/>
    <w:rsid w:val="00715CDA"/>
    <w:rPr>
      <w:rFonts w:ascii="Arial" w:eastAsiaTheme="majorEastAsia" w:hAnsi="Arial" w:cs="Arial"/>
      <w:sz w:val="16"/>
      <w:szCs w:val="16"/>
      <w:lang w:val="x-none" w:eastAsia="x-none"/>
    </w:rPr>
  </w:style>
  <w:style w:type="character" w:customStyle="1" w:styleId="Heading5Char">
    <w:name w:val="Heading 5 Char"/>
    <w:basedOn w:val="DefaultParagraphFont"/>
    <w:link w:val="Heading5"/>
    <w:uiPriority w:val="9"/>
    <w:semiHidden/>
    <w:rsid w:val="005075D0"/>
    <w:rPr>
      <w:caps/>
      <w:color w:val="365F91" w:themeColor="accent1" w:themeShade="BF"/>
      <w:spacing w:val="10"/>
    </w:rPr>
  </w:style>
  <w:style w:type="character" w:customStyle="1" w:styleId="Heading4Char">
    <w:name w:val="Heading 4 Char"/>
    <w:link w:val="Heading4"/>
    <w:rsid w:val="00715CDA"/>
    <w:rPr>
      <w:rFonts w:eastAsiaTheme="majorEastAsia" w:cs="Arial"/>
      <w:bCs/>
      <w:i/>
      <w:sz w:val="22"/>
      <w:szCs w:val="22"/>
      <w:lang w:val="x-none" w:eastAsia="x-none"/>
    </w:rPr>
  </w:style>
  <w:style w:type="character" w:customStyle="1" w:styleId="Heading3Char">
    <w:name w:val="Heading 3 Char"/>
    <w:link w:val="Heading3"/>
    <w:rsid w:val="00715CDA"/>
    <w:rPr>
      <w:rFonts w:eastAsiaTheme="majorEastAsia" w:cs="Arial"/>
      <w:b/>
      <w:iCs/>
      <w:sz w:val="24"/>
      <w:szCs w:val="26"/>
    </w:rPr>
  </w:style>
  <w:style w:type="character" w:customStyle="1" w:styleId="Heading2Char">
    <w:name w:val="Heading 2 Char"/>
    <w:link w:val="Heading2"/>
    <w:rsid w:val="00715CDA"/>
    <w:rPr>
      <w:rFonts w:eastAsiaTheme="majorEastAsia" w:cs="Arial"/>
      <w:b/>
      <w:bCs/>
      <w:iCs/>
      <w:sz w:val="28"/>
      <w:szCs w:val="28"/>
    </w:rPr>
  </w:style>
  <w:style w:type="character" w:customStyle="1" w:styleId="Heading1Char">
    <w:name w:val="Heading 1 Char"/>
    <w:link w:val="Heading1"/>
    <w:rsid w:val="00715CDA"/>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2">
    <w:name w:val="Body Text 2"/>
    <w:basedOn w:val="Normal"/>
    <w:semiHidden/>
    <w:rsid w:val="003C61FB"/>
    <w:pPr>
      <w:spacing w:line="480" w:lineRule="auto"/>
    </w:pPr>
  </w:style>
  <w:style w:type="paragraph" w:styleId="BodyText3">
    <w:name w:val="Body Text 3"/>
    <w:basedOn w:val="Normal"/>
    <w:semiHidden/>
    <w:rsid w:val="003C61FB"/>
    <w:rPr>
      <w:sz w:val="16"/>
      <w:szCs w:val="16"/>
    </w:rPr>
  </w:style>
  <w:style w:type="paragraph" w:customStyle="1" w:styleId="Bodytext0">
    <w:name w:val="Bodytext"/>
    <w:basedOn w:val="Normal"/>
    <w:semiHidden/>
    <w:rsid w:val="003C61FB"/>
    <w:pPr>
      <w:ind w:left="284" w:right="765"/>
    </w:pPr>
  </w:style>
  <w:style w:type="paragraph" w:customStyle="1" w:styleId="bodytext1">
    <w:name w:val="bodytext"/>
    <w:basedOn w:val="Normal"/>
    <w:semiHidden/>
    <w:rsid w:val="003C61FB"/>
  </w:style>
  <w:style w:type="paragraph" w:customStyle="1" w:styleId="bodytextindent">
    <w:name w:val="bodytext indent"/>
    <w:basedOn w:val="bodytext1"/>
    <w:semiHidden/>
    <w:rsid w:val="003C61FB"/>
    <w:pPr>
      <w:spacing w:after="57"/>
      <w:ind w:left="227"/>
    </w:pPr>
  </w:style>
  <w:style w:type="paragraph" w:customStyle="1" w:styleId="BodyText10">
    <w:name w:val="Body Text1"/>
    <w:basedOn w:val="Normal"/>
    <w:rsid w:val="00410F05"/>
    <w:pPr>
      <w:spacing w:before="240" w:after="0" w:line="240" w:lineRule="auto"/>
    </w:pPr>
  </w:style>
  <w:style w:type="paragraph" w:customStyle="1" w:styleId="bullet1last">
    <w:name w:val="bullet 1 last"/>
    <w:basedOn w:val="Normal"/>
    <w:semiHidden/>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numPr>
        <w:numId w:val="15"/>
      </w:numPr>
      <w:suppressAutoHyphens w:val="0"/>
      <w:autoSpaceDE/>
      <w:autoSpaceDN/>
      <w:adjustRightInd/>
      <w:spacing w:after="0" w:line="259" w:lineRule="auto"/>
      <w:jc w:val="both"/>
      <w:textAlignment w:val="auto"/>
    </w:pPr>
    <w:rPr>
      <w:rFonts w:ascii="Arial Mäori" w:hAnsi="Arial Mäori" w:cs="Times New Roman"/>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15CDA"/>
    <w:pPr>
      <w:tabs>
        <w:tab w:val="center" w:pos="4513"/>
        <w:tab w:val="right" w:pos="9026"/>
      </w:tabs>
      <w:spacing w:after="0" w:line="240" w:lineRule="auto"/>
    </w:pPr>
    <w:rPr>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715CDA"/>
    <w:pPr>
      <w:spacing w:before="720" w:line="120" w:lineRule="atLeast"/>
      <w:ind w:left="397"/>
    </w:pPr>
    <w:rPr>
      <w:b/>
      <w:noProof/>
      <w:color w:val="007B85"/>
      <w:sz w:val="80"/>
      <w:szCs w:val="80"/>
    </w:rPr>
  </w:style>
  <w:style w:type="paragraph" w:customStyle="1" w:styleId="Heading-Cover">
    <w:name w:val="Heading - Cover"/>
    <w:basedOn w:val="WorkshopName"/>
    <w:semiHidden/>
    <w:rsid w:val="003C61FB"/>
  </w:style>
  <w:style w:type="paragraph" w:customStyle="1" w:styleId="Heading1-NonTOC">
    <w:name w:val="Heading 1 - Non TOC"/>
    <w:basedOn w:val="Heading1"/>
    <w:semiHidden/>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uiPriority w:val="99"/>
    <w:semiHidden/>
    <w:rsid w:val="003C61FB"/>
    <w:rPr>
      <w:color w:val="0000FF"/>
      <w:u w:val="single"/>
    </w:rPr>
  </w:style>
  <w:style w:type="paragraph" w:customStyle="1" w:styleId="Introduction">
    <w:name w:val="Introduction"/>
    <w:basedOn w:val="Normal"/>
    <w:semiHidden/>
    <w:qFormat/>
    <w:locked/>
    <w:rsid w:val="00715CDA"/>
    <w:pPr>
      <w:tabs>
        <w:tab w:val="right" w:leader="dot" w:pos="9524"/>
      </w:tabs>
      <w:spacing w:before="440" w:after="200" w:line="320" w:lineRule="atLeast"/>
      <w:ind w:left="380" w:right="380"/>
    </w:pPr>
    <w:rPr>
      <w:color w:val="FFFFFF"/>
      <w:sz w:val="26"/>
      <w:szCs w:val="26"/>
    </w:rPr>
  </w:style>
  <w:style w:type="paragraph" w:customStyle="1" w:styleId="Bullet1">
    <w:name w:val="Bullet1"/>
    <w:basedOn w:val="ListBullet"/>
    <w:uiPriority w:val="4"/>
    <w:qFormat/>
    <w:rsid w:val="00715CDA"/>
    <w:pPr>
      <w:numPr>
        <w:numId w:val="26"/>
      </w:numPr>
      <w:spacing w:after="0" w:line="240" w:lineRule="auto"/>
    </w:pPr>
    <w:rPr>
      <w:lang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4"/>
      </w:numPr>
    </w:pPr>
  </w:style>
  <w:style w:type="paragraph" w:styleId="ListBullet3">
    <w:name w:val="List Bullet 3"/>
    <w:basedOn w:val="Normal"/>
    <w:semiHidden/>
    <w:rsid w:val="003C61FB"/>
    <w:pPr>
      <w:numPr>
        <w:numId w:val="5"/>
      </w:numPr>
    </w:p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rsid w:val="003C61FB"/>
    <w:pPr>
      <w:numPr>
        <w:numId w:val="8"/>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15CDA"/>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15CDA"/>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15CDA"/>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15CDA"/>
    <w:pPr>
      <w:spacing w:after="80"/>
      <w:ind w:left="438"/>
    </w:pPr>
    <w:rPr>
      <w:b/>
      <w:color w:val="007073"/>
      <w:sz w:val="16"/>
      <w:szCs w:val="16"/>
    </w:rPr>
  </w:style>
  <w:style w:type="paragraph" w:customStyle="1" w:styleId="ReportDate">
    <w:name w:val="Report Date"/>
    <w:basedOn w:val="Heading2"/>
    <w:semiHidden/>
    <w:qFormat/>
    <w:locked/>
    <w:rsid w:val="00715CDA"/>
    <w:pPr>
      <w:spacing w:line="240" w:lineRule="auto"/>
      <w:ind w:left="420"/>
    </w:pPr>
    <w:rPr>
      <w:caps/>
    </w:rPr>
  </w:style>
  <w:style w:type="paragraph" w:customStyle="1" w:styleId="ReportFooter">
    <w:name w:val="Report Footer"/>
    <w:basedOn w:val="Normal"/>
    <w:semiHidden/>
    <w:qFormat/>
    <w:rsid w:val="00715CDA"/>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15CDA"/>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79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15CDA"/>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15CDA"/>
    <w:pPr>
      <w:pageBreakBefore/>
      <w:spacing w:before="1080" w:after="700" w:line="240" w:lineRule="auto"/>
      <w:outlineLvl w:val="0"/>
    </w:pPr>
    <w:rPr>
      <w:rFonts w:eastAsiaTheme="majorEastAsia"/>
      <w:b/>
      <w:bCs/>
      <w:color w:val="007B85"/>
      <w:sz w:val="28"/>
      <w:lang w:val="x-none" w:eastAsia="en-GB"/>
    </w:r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5075D0"/>
    <w:pPr>
      <w:tabs>
        <w:tab w:val="left" w:pos="1620"/>
        <w:tab w:val="left" w:pos="5220"/>
        <w:tab w:val="left" w:pos="6840"/>
      </w:tabs>
    </w:pPr>
    <w:rPr>
      <w:rFonts w:cs="Calibri"/>
      <w:b/>
      <w:color w:val="000000"/>
    </w:rPr>
  </w:style>
  <w:style w:type="paragraph" w:customStyle="1" w:styleId="TemplateTitle">
    <w:name w:val="_Template Title"/>
    <w:basedOn w:val="Normal"/>
    <w:next w:val="Normal"/>
    <w:semiHidden/>
    <w:qFormat/>
    <w:rsid w:val="00715CDA"/>
    <w:pPr>
      <w:tabs>
        <w:tab w:val="left" w:pos="1620"/>
        <w:tab w:val="left" w:pos="5940"/>
      </w:tabs>
      <w:spacing w:after="0" w:line="240" w:lineRule="auto"/>
    </w:pPr>
    <w:rPr>
      <w:rFonts w:ascii="Georgia" w:hAnsi="Georgia" w:cs="Calibri"/>
      <w:b/>
      <w:color w:val="999999"/>
      <w:sz w:val="52"/>
      <w:szCs w:val="96"/>
    </w:rPr>
  </w:style>
  <w:style w:type="character" w:customStyle="1" w:styleId="TemplateSubtitleChar">
    <w:name w:val="_Template Subtitle Char"/>
    <w:basedOn w:val="BodyTextChar"/>
    <w:link w:val="TemplateSubtitle"/>
    <w:semiHidden/>
    <w:rsid w:val="005075D0"/>
    <w:rPr>
      <w:rFonts w:ascii="Verdana" w:hAnsi="Verdana" w:cs="Calibri"/>
      <w:b/>
      <w:color w:val="000000"/>
      <w:sz w:val="18"/>
      <w:lang w:val="x-none" w:eastAsia="en-GB"/>
    </w:rPr>
  </w:style>
  <w:style w:type="paragraph" w:customStyle="1" w:styleId="TemplateFooter">
    <w:name w:val="_Template Footer"/>
    <w:basedOn w:val="Footer"/>
    <w:semiHidden/>
    <w:qFormat/>
    <w:rsid w:val="00715CDA"/>
    <w:pPr>
      <w:ind w:right="360"/>
    </w:pPr>
    <w:rPr>
      <w:sz w:val="16"/>
      <w:szCs w:val="18"/>
    </w:rPr>
  </w:style>
  <w:style w:type="paragraph" w:customStyle="1" w:styleId="Bullet2">
    <w:name w:val="Bullet2"/>
    <w:uiPriority w:val="4"/>
    <w:qFormat/>
    <w:rsid w:val="00715CDA"/>
    <w:pPr>
      <w:numPr>
        <w:numId w:val="27"/>
      </w:numPr>
      <w:spacing w:before="120"/>
    </w:pPr>
    <w:rPr>
      <w:lang w:eastAsia="en-US"/>
    </w:rPr>
  </w:style>
  <w:style w:type="paragraph" w:customStyle="1" w:styleId="LogoStyle">
    <w:name w:val="Logo Style"/>
    <w:basedOn w:val="Normal"/>
    <w:semiHidden/>
    <w:rsid w:val="004E25FD"/>
    <w:pPr>
      <w:jc w:val="right"/>
    </w:pPr>
    <w:rPr>
      <w:rFonts w:cs="Times New Roman"/>
    </w:rPr>
  </w:style>
  <w:style w:type="paragraph" w:customStyle="1" w:styleId="SubjectTitle">
    <w:name w:val="Subject Title"/>
    <w:basedOn w:val="Heading1"/>
    <w:next w:val="BodyText10"/>
    <w:rsid w:val="00A43FD7"/>
    <w:pPr>
      <w:spacing w:after="360"/>
    </w:pPr>
    <w:rPr>
      <w:sz w:val="32"/>
    </w:rPr>
  </w:style>
  <w:style w:type="paragraph" w:customStyle="1" w:styleId="ReportBody">
    <w:name w:val="Report Body"/>
    <w:basedOn w:val="Normal"/>
    <w:link w:val="ReportBodyChar"/>
    <w:qFormat/>
    <w:rsid w:val="00715CDA"/>
    <w:pPr>
      <w:numPr>
        <w:numId w:val="30"/>
      </w:numPr>
      <w:suppressAutoHyphens w:val="0"/>
      <w:autoSpaceDE/>
      <w:autoSpaceDN/>
      <w:adjustRightInd/>
      <w:spacing w:line="240" w:lineRule="auto"/>
      <w:textAlignment w:val="auto"/>
    </w:pPr>
    <w:rPr>
      <w:color w:val="000000"/>
      <w:kern w:val="22"/>
    </w:rPr>
  </w:style>
  <w:style w:type="character" w:customStyle="1" w:styleId="ReportBodyChar">
    <w:name w:val="Report Body Char"/>
    <w:basedOn w:val="DefaultParagraphFont"/>
    <w:link w:val="ReportBody"/>
    <w:rsid w:val="00715CDA"/>
    <w:rPr>
      <w:rFonts w:cs="Arial"/>
      <w:color w:val="000000"/>
      <w:kern w:val="22"/>
    </w:rPr>
  </w:style>
  <w:style w:type="paragraph" w:customStyle="1" w:styleId="RecLevel2">
    <w:name w:val="Rec Level2"/>
    <w:basedOn w:val="RecLevel1"/>
    <w:qFormat/>
    <w:rsid w:val="00715CDA"/>
    <w:pPr>
      <w:numPr>
        <w:ilvl w:val="1"/>
        <w:numId w:val="31"/>
      </w:numPr>
    </w:pPr>
  </w:style>
  <w:style w:type="paragraph" w:customStyle="1" w:styleId="ReportBody2">
    <w:name w:val="Report Body 2"/>
    <w:basedOn w:val="ReportBody"/>
    <w:qFormat/>
    <w:rsid w:val="00715CDA"/>
    <w:pPr>
      <w:numPr>
        <w:ilvl w:val="1"/>
      </w:numPr>
    </w:pPr>
  </w:style>
  <w:style w:type="paragraph" w:customStyle="1" w:styleId="Minister">
    <w:name w:val="Minister"/>
    <w:basedOn w:val="Normal"/>
    <w:semiHidden/>
    <w:unhideWhenUsed/>
    <w:qFormat/>
    <w:rsid w:val="00715CDA"/>
    <w:pPr>
      <w:spacing w:after="0" w:line="240" w:lineRule="auto"/>
      <w:contextualSpacing/>
    </w:pPr>
  </w:style>
  <w:style w:type="paragraph" w:customStyle="1" w:styleId="Portfolio">
    <w:name w:val="Portfolio"/>
    <w:basedOn w:val="Minister"/>
    <w:semiHidden/>
    <w:unhideWhenUsed/>
    <w:qFormat/>
    <w:rsid w:val="00715CDA"/>
    <w:pPr>
      <w:spacing w:before="0"/>
    </w:pPr>
    <w:rPr>
      <w:rFonts w:ascii="Calibri" w:hAnsi="Calibri"/>
    </w:rPr>
  </w:style>
  <w:style w:type="paragraph" w:customStyle="1" w:styleId="TemplateTitleSub">
    <w:name w:val="_Template Title_Sub"/>
    <w:basedOn w:val="Normal"/>
    <w:semiHidden/>
    <w:qFormat/>
    <w:rsid w:val="00715CDA"/>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715CDA"/>
    <w:pPr>
      <w:tabs>
        <w:tab w:val="left" w:pos="567"/>
      </w:tabs>
      <w:ind w:left="567" w:hanging="567"/>
    </w:pPr>
  </w:style>
  <w:style w:type="character" w:customStyle="1" w:styleId="RecLevel1Char">
    <w:name w:val="Rec Level1 Char"/>
    <w:basedOn w:val="DefaultParagraphFont"/>
    <w:link w:val="RecLevel1"/>
    <w:rsid w:val="00715CDA"/>
    <w:rPr>
      <w:rFonts w:cs="Arial"/>
    </w:rPr>
  </w:style>
  <w:style w:type="character" w:customStyle="1" w:styleId="Heading6Char">
    <w:name w:val="Heading 6 Char"/>
    <w:basedOn w:val="DefaultParagraphFont"/>
    <w:link w:val="Heading6"/>
    <w:semiHidden/>
    <w:rsid w:val="00715CDA"/>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15CDA"/>
    <w:rPr>
      <w:rFonts w:eastAsiaTheme="majorEastAsia" w:cs="Arial"/>
      <w:i/>
      <w:iCs/>
      <w:sz w:val="16"/>
      <w:szCs w:val="24"/>
    </w:rPr>
  </w:style>
  <w:style w:type="character" w:customStyle="1" w:styleId="Heading9Char">
    <w:name w:val="Heading 9 Char"/>
    <w:basedOn w:val="DefaultParagraphFont"/>
    <w:link w:val="Heading9"/>
    <w:semiHidden/>
    <w:rsid w:val="00715CDA"/>
    <w:rPr>
      <w:rFonts w:eastAsiaTheme="majorEastAsia" w:cs="Arial"/>
      <w:sz w:val="16"/>
    </w:rPr>
  </w:style>
  <w:style w:type="paragraph" w:styleId="Title">
    <w:name w:val="Title"/>
    <w:basedOn w:val="Normal"/>
    <w:link w:val="TitleChar"/>
    <w:qFormat/>
    <w:rsid w:val="00715CDA"/>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715CDA"/>
    <w:rPr>
      <w:rFonts w:eastAsiaTheme="majorEastAsia" w:cs="Arial"/>
      <w:b/>
      <w:bCs/>
      <w:kern w:val="28"/>
      <w:sz w:val="32"/>
      <w:szCs w:val="32"/>
    </w:rPr>
  </w:style>
  <w:style w:type="paragraph" w:styleId="Subtitle">
    <w:name w:val="Subtitle"/>
    <w:basedOn w:val="Normal"/>
    <w:link w:val="SubtitleChar"/>
    <w:qFormat/>
    <w:rsid w:val="00715CDA"/>
    <w:pPr>
      <w:spacing w:after="60"/>
      <w:jc w:val="center"/>
      <w:outlineLvl w:val="1"/>
    </w:pPr>
    <w:rPr>
      <w:rFonts w:eastAsiaTheme="majorEastAsia"/>
      <w:sz w:val="24"/>
      <w:szCs w:val="24"/>
    </w:rPr>
  </w:style>
  <w:style w:type="character" w:customStyle="1" w:styleId="SubtitleChar">
    <w:name w:val="Subtitle Char"/>
    <w:basedOn w:val="DefaultParagraphFont"/>
    <w:link w:val="Subtitle"/>
    <w:rsid w:val="00715CDA"/>
    <w:rPr>
      <w:rFonts w:eastAsiaTheme="majorEastAsia" w:cs="Arial"/>
      <w:sz w:val="24"/>
      <w:szCs w:val="24"/>
    </w:rPr>
  </w:style>
  <w:style w:type="character" w:styleId="Strong">
    <w:name w:val="Strong"/>
    <w:basedOn w:val="DefaultParagraphFont"/>
    <w:qFormat/>
    <w:rsid w:val="00715CDA"/>
    <w:rPr>
      <w:b/>
      <w:bCs/>
    </w:rPr>
  </w:style>
  <w:style w:type="character" w:styleId="Emphasis">
    <w:name w:val="Emphasis"/>
    <w:basedOn w:val="DefaultParagraphFont"/>
    <w:uiPriority w:val="20"/>
    <w:qFormat/>
    <w:rsid w:val="00715CDA"/>
    <w:rPr>
      <w:i/>
      <w:iCs/>
    </w:rPr>
  </w:style>
  <w:style w:type="paragraph" w:styleId="NoSpacing">
    <w:name w:val="No Spacing"/>
    <w:basedOn w:val="BodyText"/>
    <w:link w:val="NoSpacingChar"/>
    <w:uiPriority w:val="1"/>
    <w:qFormat/>
    <w:rsid w:val="00715CDA"/>
    <w:pPr>
      <w:spacing w:before="0" w:after="0" w:line="240" w:lineRule="auto"/>
    </w:pPr>
    <w:rPr>
      <w:rFonts w:cs="Arial"/>
      <w:color w:val="auto"/>
      <w:sz w:val="20"/>
      <w:lang w:val="en-NZ" w:eastAsia="en-NZ"/>
    </w:rPr>
  </w:style>
  <w:style w:type="paragraph" w:styleId="ListParagraph">
    <w:name w:val="List Paragraph"/>
    <w:basedOn w:val="Normal"/>
    <w:uiPriority w:val="34"/>
    <w:qFormat/>
    <w:rsid w:val="00715CDA"/>
    <w:pPr>
      <w:ind w:left="720"/>
      <w:contextualSpacing/>
    </w:pPr>
  </w:style>
  <w:style w:type="paragraph" w:styleId="Quote">
    <w:name w:val="Quote"/>
    <w:basedOn w:val="Normal"/>
    <w:next w:val="Normal"/>
    <w:link w:val="QuoteChar"/>
    <w:uiPriority w:val="29"/>
    <w:qFormat/>
    <w:rsid w:val="00715CDA"/>
    <w:rPr>
      <w:i/>
      <w:iCs/>
      <w:color w:val="000000" w:themeColor="text1"/>
    </w:rPr>
  </w:style>
  <w:style w:type="character" w:customStyle="1" w:styleId="QuoteChar">
    <w:name w:val="Quote Char"/>
    <w:basedOn w:val="DefaultParagraphFont"/>
    <w:link w:val="Quote"/>
    <w:uiPriority w:val="29"/>
    <w:rsid w:val="00715CDA"/>
    <w:rPr>
      <w:rFonts w:cs="Arial"/>
      <w:i/>
      <w:iCs/>
      <w:color w:val="000000" w:themeColor="text1"/>
    </w:rPr>
  </w:style>
  <w:style w:type="paragraph" w:styleId="IntenseQuote">
    <w:name w:val="Intense Quote"/>
    <w:basedOn w:val="Normal"/>
    <w:next w:val="Normal"/>
    <w:link w:val="IntenseQuoteChar"/>
    <w:uiPriority w:val="30"/>
    <w:qFormat/>
    <w:rsid w:val="0071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5CDA"/>
    <w:rPr>
      <w:rFonts w:cs="Arial"/>
      <w:b/>
      <w:bCs/>
      <w:i/>
      <w:iCs/>
      <w:color w:val="4F81BD" w:themeColor="accent1"/>
    </w:rPr>
  </w:style>
  <w:style w:type="character" w:styleId="SubtleEmphasis">
    <w:name w:val="Subtle Emphasis"/>
    <w:basedOn w:val="Heading4Char"/>
    <w:uiPriority w:val="19"/>
    <w:qFormat/>
    <w:rsid w:val="00715CDA"/>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qFormat/>
    <w:rsid w:val="00715CDA"/>
    <w:rPr>
      <w:b/>
      <w:bCs/>
      <w:i/>
      <w:iCs/>
      <w:color w:val="4F81BD" w:themeColor="accent1"/>
    </w:rPr>
  </w:style>
  <w:style w:type="character" w:styleId="SubtleReference">
    <w:name w:val="Subtle Reference"/>
    <w:basedOn w:val="DefaultParagraphFont"/>
    <w:uiPriority w:val="31"/>
    <w:qFormat/>
    <w:rsid w:val="00715CDA"/>
    <w:rPr>
      <w:smallCaps/>
      <w:color w:val="C0504D" w:themeColor="accent2"/>
      <w:u w:val="single"/>
    </w:rPr>
  </w:style>
  <w:style w:type="character" w:styleId="IntenseReference">
    <w:name w:val="Intense Reference"/>
    <w:basedOn w:val="DefaultParagraphFont"/>
    <w:uiPriority w:val="32"/>
    <w:qFormat/>
    <w:rsid w:val="00715CDA"/>
    <w:rPr>
      <w:b/>
      <w:bCs/>
      <w:smallCaps/>
      <w:color w:val="C0504D" w:themeColor="accent2"/>
      <w:spacing w:val="5"/>
      <w:u w:val="single"/>
    </w:rPr>
  </w:style>
  <w:style w:type="character" w:styleId="BookTitle">
    <w:name w:val="Book Title"/>
    <w:basedOn w:val="DefaultParagraphFont"/>
    <w:uiPriority w:val="33"/>
    <w:qFormat/>
    <w:rsid w:val="00715CDA"/>
    <w:rPr>
      <w:b/>
      <w:bCs/>
      <w:smallCaps/>
      <w:spacing w:val="5"/>
    </w:rPr>
  </w:style>
  <w:style w:type="paragraph" w:styleId="TOCHeading">
    <w:name w:val="TOC Heading"/>
    <w:basedOn w:val="Heading1"/>
    <w:next w:val="Normal"/>
    <w:uiPriority w:val="39"/>
    <w:semiHidden/>
    <w:unhideWhenUsed/>
    <w:qFormat/>
    <w:rsid w:val="00715CDA"/>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paragraph" w:styleId="Caption">
    <w:name w:val="caption"/>
    <w:basedOn w:val="Normal"/>
    <w:next w:val="Normal"/>
    <w:semiHidden/>
    <w:unhideWhenUsed/>
    <w:qFormat/>
    <w:rsid w:val="005075D0"/>
    <w:pPr>
      <w:spacing w:before="0" w:after="200"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5075D0"/>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lsdException w:name="heading 6" w:semiHidden="0" w:unhideWhenUsed="0" w:qFormat="1"/>
    <w:lsdException w:name="heading 7" w:qFormat="1"/>
    <w:lsdException w:name="heading 8" w:qFormat="1"/>
    <w:lsdException w:name="heading 9" w:qFormat="1"/>
    <w:lsdException w:name="footnote text" w:uiPriority="4" w:qFormat="1"/>
    <w:lsdException w:name="caption" w:qFormat="1"/>
    <w:lsdException w:name="List Number" w:semiHidden="0" w:unhideWhenUsed="0"/>
    <w:lsdException w:name="List 4" w:semiHidden="0" w:unhideWhenUsed="0"/>
    <w:lsdException w:name="List 5" w:semiHidden="0" w:unhideWhenUsed="0"/>
    <w:lsdException w:name="Title" w:unhideWhenUsed="0" w:qFormat="1"/>
    <w:lsdException w:name="Subtitle" w:unhideWhenUsed="0" w:qFormat="1"/>
    <w:lsdException w:name="Salutation" w:semiHidden="0" w:unhideWhenUsed="0"/>
    <w:lsdException w:name="Date" w:unhideWhenUsed="0"/>
    <w:lsdException w:name="Body Text First Indent" w:unhideWhenUsed="0"/>
    <w:lsdException w:name="Hyperlink" w:uiPriority="99"/>
    <w:lsdException w:name="Strong" w:unhideWhenUsed="0" w:qFormat="1"/>
    <w:lsdException w:name="Emphasis" w:uiPriority="20" w:unhideWhenUsed="0" w:qFormat="1"/>
    <w:lsdException w:name="Normal (Web)"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5CDA"/>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15CDA"/>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15CDA"/>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15CDA"/>
    <w:pPr>
      <w:spacing w:after="120"/>
      <w:outlineLvl w:val="2"/>
    </w:pPr>
    <w:rPr>
      <w:bCs w:val="0"/>
      <w:sz w:val="24"/>
      <w:szCs w:val="26"/>
    </w:rPr>
  </w:style>
  <w:style w:type="paragraph" w:styleId="Heading4">
    <w:name w:val="heading 4"/>
    <w:basedOn w:val="Normal"/>
    <w:next w:val="Normal"/>
    <w:link w:val="Heading4Char"/>
    <w:qFormat/>
    <w:rsid w:val="00715CDA"/>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uiPriority w:val="9"/>
    <w:semiHidden/>
    <w:unhideWhenUsed/>
    <w:rsid w:val="005075D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7"/>
    <w:next w:val="Normal"/>
    <w:link w:val="Heading6Char"/>
    <w:semiHidden/>
    <w:qFormat/>
    <w:rsid w:val="00715CDA"/>
    <w:pPr>
      <w:outlineLvl w:val="5"/>
    </w:pPr>
  </w:style>
  <w:style w:type="paragraph" w:styleId="Heading7">
    <w:name w:val="heading 7"/>
    <w:basedOn w:val="Normal"/>
    <w:next w:val="Normal"/>
    <w:link w:val="Heading7Char"/>
    <w:semiHidden/>
    <w:qFormat/>
    <w:rsid w:val="00715CDA"/>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15CDA"/>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15CDA"/>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715CDA"/>
    <w:rPr>
      <w:rFonts w:ascii="Arial" w:hAnsi="Arial"/>
      <w:sz w:val="18"/>
      <w:szCs w:val="16"/>
      <w:lang w:eastAsia="x-none"/>
    </w:rPr>
  </w:style>
  <w:style w:type="paragraph" w:styleId="FootnoteText">
    <w:name w:val="footnote text"/>
    <w:basedOn w:val="footnote"/>
    <w:link w:val="FootnoteTextChar"/>
    <w:uiPriority w:val="4"/>
    <w:qFormat/>
    <w:rsid w:val="00715CDA"/>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cs="Times New Roman"/>
      <w:color w:val="8D8F86"/>
      <w:sz w:val="18"/>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cs="Times New Roman"/>
      <w:color w:val="8D8F86"/>
      <w:sz w:val="18"/>
      <w:lang w:val="x-none" w:eastAsia="en-GB"/>
    </w:rPr>
  </w:style>
  <w:style w:type="character" w:customStyle="1" w:styleId="Heading7Char">
    <w:name w:val="Heading 7 Char"/>
    <w:link w:val="Heading7"/>
    <w:semiHidden/>
    <w:rsid w:val="00715CDA"/>
    <w:rPr>
      <w:rFonts w:ascii="Arial" w:eastAsiaTheme="majorEastAsia" w:hAnsi="Arial" w:cs="Arial"/>
      <w:sz w:val="16"/>
      <w:szCs w:val="16"/>
      <w:lang w:val="x-none" w:eastAsia="x-none"/>
    </w:rPr>
  </w:style>
  <w:style w:type="character" w:customStyle="1" w:styleId="Heading5Char">
    <w:name w:val="Heading 5 Char"/>
    <w:basedOn w:val="DefaultParagraphFont"/>
    <w:link w:val="Heading5"/>
    <w:uiPriority w:val="9"/>
    <w:semiHidden/>
    <w:rsid w:val="005075D0"/>
    <w:rPr>
      <w:caps/>
      <w:color w:val="365F91" w:themeColor="accent1" w:themeShade="BF"/>
      <w:spacing w:val="10"/>
    </w:rPr>
  </w:style>
  <w:style w:type="character" w:customStyle="1" w:styleId="Heading4Char">
    <w:name w:val="Heading 4 Char"/>
    <w:link w:val="Heading4"/>
    <w:rsid w:val="00715CDA"/>
    <w:rPr>
      <w:rFonts w:eastAsiaTheme="majorEastAsia" w:cs="Arial"/>
      <w:bCs/>
      <w:i/>
      <w:sz w:val="22"/>
      <w:szCs w:val="22"/>
      <w:lang w:val="x-none" w:eastAsia="x-none"/>
    </w:rPr>
  </w:style>
  <w:style w:type="character" w:customStyle="1" w:styleId="Heading3Char">
    <w:name w:val="Heading 3 Char"/>
    <w:link w:val="Heading3"/>
    <w:rsid w:val="00715CDA"/>
    <w:rPr>
      <w:rFonts w:eastAsiaTheme="majorEastAsia" w:cs="Arial"/>
      <w:b/>
      <w:iCs/>
      <w:sz w:val="24"/>
      <w:szCs w:val="26"/>
    </w:rPr>
  </w:style>
  <w:style w:type="character" w:customStyle="1" w:styleId="Heading2Char">
    <w:name w:val="Heading 2 Char"/>
    <w:link w:val="Heading2"/>
    <w:rsid w:val="00715CDA"/>
    <w:rPr>
      <w:rFonts w:eastAsiaTheme="majorEastAsia" w:cs="Arial"/>
      <w:b/>
      <w:bCs/>
      <w:iCs/>
      <w:sz w:val="28"/>
      <w:szCs w:val="28"/>
    </w:rPr>
  </w:style>
  <w:style w:type="character" w:customStyle="1" w:styleId="Heading1Char">
    <w:name w:val="Heading 1 Char"/>
    <w:link w:val="Heading1"/>
    <w:rsid w:val="00715CDA"/>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2">
    <w:name w:val="Body Text 2"/>
    <w:basedOn w:val="Normal"/>
    <w:semiHidden/>
    <w:rsid w:val="003C61FB"/>
    <w:pPr>
      <w:spacing w:line="480" w:lineRule="auto"/>
    </w:pPr>
  </w:style>
  <w:style w:type="paragraph" w:styleId="BodyText3">
    <w:name w:val="Body Text 3"/>
    <w:basedOn w:val="Normal"/>
    <w:semiHidden/>
    <w:rsid w:val="003C61FB"/>
    <w:rPr>
      <w:sz w:val="16"/>
      <w:szCs w:val="16"/>
    </w:rPr>
  </w:style>
  <w:style w:type="paragraph" w:customStyle="1" w:styleId="Bodytext0">
    <w:name w:val="Bodytext"/>
    <w:basedOn w:val="Normal"/>
    <w:semiHidden/>
    <w:rsid w:val="003C61FB"/>
    <w:pPr>
      <w:ind w:left="284" w:right="765"/>
    </w:pPr>
  </w:style>
  <w:style w:type="paragraph" w:customStyle="1" w:styleId="bodytext1">
    <w:name w:val="bodytext"/>
    <w:basedOn w:val="Normal"/>
    <w:semiHidden/>
    <w:rsid w:val="003C61FB"/>
  </w:style>
  <w:style w:type="paragraph" w:customStyle="1" w:styleId="bodytextindent">
    <w:name w:val="bodytext indent"/>
    <w:basedOn w:val="bodytext1"/>
    <w:semiHidden/>
    <w:rsid w:val="003C61FB"/>
    <w:pPr>
      <w:spacing w:after="57"/>
      <w:ind w:left="227"/>
    </w:pPr>
  </w:style>
  <w:style w:type="paragraph" w:customStyle="1" w:styleId="BodyText10">
    <w:name w:val="Body Text1"/>
    <w:basedOn w:val="Normal"/>
    <w:rsid w:val="00410F05"/>
    <w:pPr>
      <w:spacing w:before="240" w:after="0" w:line="240" w:lineRule="auto"/>
    </w:pPr>
  </w:style>
  <w:style w:type="paragraph" w:customStyle="1" w:styleId="bullet1last">
    <w:name w:val="bullet 1 last"/>
    <w:basedOn w:val="Normal"/>
    <w:semiHidden/>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numPr>
        <w:numId w:val="15"/>
      </w:numPr>
      <w:suppressAutoHyphens w:val="0"/>
      <w:autoSpaceDE/>
      <w:autoSpaceDN/>
      <w:adjustRightInd/>
      <w:spacing w:after="0" w:line="259" w:lineRule="auto"/>
      <w:jc w:val="both"/>
      <w:textAlignment w:val="auto"/>
    </w:pPr>
    <w:rPr>
      <w:rFonts w:ascii="Arial Mäori" w:hAnsi="Arial Mäori" w:cs="Times New Roman"/>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15CDA"/>
    <w:pPr>
      <w:tabs>
        <w:tab w:val="center" w:pos="4513"/>
        <w:tab w:val="right" w:pos="9026"/>
      </w:tabs>
      <w:spacing w:after="0" w:line="240" w:lineRule="auto"/>
    </w:pPr>
    <w:rPr>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715CDA"/>
    <w:pPr>
      <w:spacing w:before="720" w:line="120" w:lineRule="atLeast"/>
      <w:ind w:left="397"/>
    </w:pPr>
    <w:rPr>
      <w:b/>
      <w:noProof/>
      <w:color w:val="007B85"/>
      <w:sz w:val="80"/>
      <w:szCs w:val="80"/>
    </w:rPr>
  </w:style>
  <w:style w:type="paragraph" w:customStyle="1" w:styleId="Heading-Cover">
    <w:name w:val="Heading - Cover"/>
    <w:basedOn w:val="WorkshopName"/>
    <w:semiHidden/>
    <w:rsid w:val="003C61FB"/>
  </w:style>
  <w:style w:type="paragraph" w:customStyle="1" w:styleId="Heading1-NonTOC">
    <w:name w:val="Heading 1 - Non TOC"/>
    <w:basedOn w:val="Heading1"/>
    <w:semiHidden/>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uiPriority w:val="99"/>
    <w:semiHidden/>
    <w:rsid w:val="003C61FB"/>
    <w:rPr>
      <w:color w:val="0000FF"/>
      <w:u w:val="single"/>
    </w:rPr>
  </w:style>
  <w:style w:type="paragraph" w:customStyle="1" w:styleId="Introduction">
    <w:name w:val="Introduction"/>
    <w:basedOn w:val="Normal"/>
    <w:semiHidden/>
    <w:qFormat/>
    <w:locked/>
    <w:rsid w:val="00715CDA"/>
    <w:pPr>
      <w:tabs>
        <w:tab w:val="right" w:leader="dot" w:pos="9524"/>
      </w:tabs>
      <w:spacing w:before="440" w:after="200" w:line="320" w:lineRule="atLeast"/>
      <w:ind w:left="380" w:right="380"/>
    </w:pPr>
    <w:rPr>
      <w:color w:val="FFFFFF"/>
      <w:sz w:val="26"/>
      <w:szCs w:val="26"/>
    </w:rPr>
  </w:style>
  <w:style w:type="paragraph" w:customStyle="1" w:styleId="Bullet1">
    <w:name w:val="Bullet1"/>
    <w:basedOn w:val="ListBullet"/>
    <w:uiPriority w:val="4"/>
    <w:qFormat/>
    <w:rsid w:val="00715CDA"/>
    <w:pPr>
      <w:numPr>
        <w:numId w:val="26"/>
      </w:numPr>
      <w:spacing w:after="0" w:line="240" w:lineRule="auto"/>
    </w:pPr>
    <w:rPr>
      <w:lang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4"/>
      </w:numPr>
    </w:pPr>
  </w:style>
  <w:style w:type="paragraph" w:styleId="ListBullet3">
    <w:name w:val="List Bullet 3"/>
    <w:basedOn w:val="Normal"/>
    <w:semiHidden/>
    <w:rsid w:val="003C61FB"/>
    <w:pPr>
      <w:numPr>
        <w:numId w:val="5"/>
      </w:numPr>
    </w:p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rsid w:val="003C61FB"/>
    <w:pPr>
      <w:numPr>
        <w:numId w:val="8"/>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15CDA"/>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15CDA"/>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15CDA"/>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15CDA"/>
    <w:pPr>
      <w:spacing w:after="80"/>
      <w:ind w:left="438"/>
    </w:pPr>
    <w:rPr>
      <w:b/>
      <w:color w:val="007073"/>
      <w:sz w:val="16"/>
      <w:szCs w:val="16"/>
    </w:rPr>
  </w:style>
  <w:style w:type="paragraph" w:customStyle="1" w:styleId="ReportDate">
    <w:name w:val="Report Date"/>
    <w:basedOn w:val="Heading2"/>
    <w:semiHidden/>
    <w:qFormat/>
    <w:locked/>
    <w:rsid w:val="00715CDA"/>
    <w:pPr>
      <w:spacing w:line="240" w:lineRule="auto"/>
      <w:ind w:left="420"/>
    </w:pPr>
    <w:rPr>
      <w:caps/>
    </w:rPr>
  </w:style>
  <w:style w:type="paragraph" w:customStyle="1" w:styleId="ReportFooter">
    <w:name w:val="Report Footer"/>
    <w:basedOn w:val="Normal"/>
    <w:semiHidden/>
    <w:qFormat/>
    <w:rsid w:val="00715CDA"/>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15CDA"/>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79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15CDA"/>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15CDA"/>
    <w:pPr>
      <w:pageBreakBefore/>
      <w:spacing w:before="1080" w:after="700" w:line="240" w:lineRule="auto"/>
      <w:outlineLvl w:val="0"/>
    </w:pPr>
    <w:rPr>
      <w:rFonts w:eastAsiaTheme="majorEastAsia"/>
      <w:b/>
      <w:bCs/>
      <w:color w:val="007B85"/>
      <w:sz w:val="28"/>
      <w:lang w:val="x-none" w:eastAsia="en-GB"/>
    </w:r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5075D0"/>
    <w:pPr>
      <w:tabs>
        <w:tab w:val="left" w:pos="1620"/>
        <w:tab w:val="left" w:pos="5220"/>
        <w:tab w:val="left" w:pos="6840"/>
      </w:tabs>
    </w:pPr>
    <w:rPr>
      <w:rFonts w:cs="Calibri"/>
      <w:b/>
      <w:color w:val="000000"/>
    </w:rPr>
  </w:style>
  <w:style w:type="paragraph" w:customStyle="1" w:styleId="TemplateTitle">
    <w:name w:val="_Template Title"/>
    <w:basedOn w:val="Normal"/>
    <w:next w:val="Normal"/>
    <w:semiHidden/>
    <w:qFormat/>
    <w:rsid w:val="00715CDA"/>
    <w:pPr>
      <w:tabs>
        <w:tab w:val="left" w:pos="1620"/>
        <w:tab w:val="left" w:pos="5940"/>
      </w:tabs>
      <w:spacing w:after="0" w:line="240" w:lineRule="auto"/>
    </w:pPr>
    <w:rPr>
      <w:rFonts w:ascii="Georgia" w:hAnsi="Georgia" w:cs="Calibri"/>
      <w:b/>
      <w:color w:val="999999"/>
      <w:sz w:val="52"/>
      <w:szCs w:val="96"/>
    </w:rPr>
  </w:style>
  <w:style w:type="character" w:customStyle="1" w:styleId="TemplateSubtitleChar">
    <w:name w:val="_Template Subtitle Char"/>
    <w:basedOn w:val="BodyTextChar"/>
    <w:link w:val="TemplateSubtitle"/>
    <w:semiHidden/>
    <w:rsid w:val="005075D0"/>
    <w:rPr>
      <w:rFonts w:ascii="Verdana" w:hAnsi="Verdana" w:cs="Calibri"/>
      <w:b/>
      <w:color w:val="000000"/>
      <w:sz w:val="18"/>
      <w:lang w:val="x-none" w:eastAsia="en-GB"/>
    </w:rPr>
  </w:style>
  <w:style w:type="paragraph" w:customStyle="1" w:styleId="TemplateFooter">
    <w:name w:val="_Template Footer"/>
    <w:basedOn w:val="Footer"/>
    <w:semiHidden/>
    <w:qFormat/>
    <w:rsid w:val="00715CDA"/>
    <w:pPr>
      <w:ind w:right="360"/>
    </w:pPr>
    <w:rPr>
      <w:sz w:val="16"/>
      <w:szCs w:val="18"/>
    </w:rPr>
  </w:style>
  <w:style w:type="paragraph" w:customStyle="1" w:styleId="Bullet2">
    <w:name w:val="Bullet2"/>
    <w:uiPriority w:val="4"/>
    <w:qFormat/>
    <w:rsid w:val="00715CDA"/>
    <w:pPr>
      <w:numPr>
        <w:numId w:val="27"/>
      </w:numPr>
      <w:spacing w:before="120"/>
    </w:pPr>
    <w:rPr>
      <w:lang w:eastAsia="en-US"/>
    </w:rPr>
  </w:style>
  <w:style w:type="paragraph" w:customStyle="1" w:styleId="LogoStyle">
    <w:name w:val="Logo Style"/>
    <w:basedOn w:val="Normal"/>
    <w:semiHidden/>
    <w:rsid w:val="004E25FD"/>
    <w:pPr>
      <w:jc w:val="right"/>
    </w:pPr>
    <w:rPr>
      <w:rFonts w:cs="Times New Roman"/>
    </w:rPr>
  </w:style>
  <w:style w:type="paragraph" w:customStyle="1" w:styleId="SubjectTitle">
    <w:name w:val="Subject Title"/>
    <w:basedOn w:val="Heading1"/>
    <w:next w:val="BodyText10"/>
    <w:rsid w:val="00A43FD7"/>
    <w:pPr>
      <w:spacing w:after="360"/>
    </w:pPr>
    <w:rPr>
      <w:sz w:val="32"/>
    </w:rPr>
  </w:style>
  <w:style w:type="paragraph" w:customStyle="1" w:styleId="ReportBody">
    <w:name w:val="Report Body"/>
    <w:basedOn w:val="Normal"/>
    <w:link w:val="ReportBodyChar"/>
    <w:qFormat/>
    <w:rsid w:val="00715CDA"/>
    <w:pPr>
      <w:numPr>
        <w:numId w:val="30"/>
      </w:numPr>
      <w:suppressAutoHyphens w:val="0"/>
      <w:autoSpaceDE/>
      <w:autoSpaceDN/>
      <w:adjustRightInd/>
      <w:spacing w:line="240" w:lineRule="auto"/>
      <w:textAlignment w:val="auto"/>
    </w:pPr>
    <w:rPr>
      <w:color w:val="000000"/>
      <w:kern w:val="22"/>
    </w:rPr>
  </w:style>
  <w:style w:type="character" w:customStyle="1" w:styleId="ReportBodyChar">
    <w:name w:val="Report Body Char"/>
    <w:basedOn w:val="DefaultParagraphFont"/>
    <w:link w:val="ReportBody"/>
    <w:rsid w:val="00715CDA"/>
    <w:rPr>
      <w:rFonts w:cs="Arial"/>
      <w:color w:val="000000"/>
      <w:kern w:val="22"/>
    </w:rPr>
  </w:style>
  <w:style w:type="paragraph" w:customStyle="1" w:styleId="RecLevel2">
    <w:name w:val="Rec Level2"/>
    <w:basedOn w:val="RecLevel1"/>
    <w:qFormat/>
    <w:rsid w:val="00715CDA"/>
    <w:pPr>
      <w:numPr>
        <w:ilvl w:val="1"/>
        <w:numId w:val="31"/>
      </w:numPr>
    </w:pPr>
  </w:style>
  <w:style w:type="paragraph" w:customStyle="1" w:styleId="ReportBody2">
    <w:name w:val="Report Body 2"/>
    <w:basedOn w:val="ReportBody"/>
    <w:qFormat/>
    <w:rsid w:val="00715CDA"/>
    <w:pPr>
      <w:numPr>
        <w:ilvl w:val="1"/>
      </w:numPr>
    </w:pPr>
  </w:style>
  <w:style w:type="paragraph" w:customStyle="1" w:styleId="Minister">
    <w:name w:val="Minister"/>
    <w:basedOn w:val="Normal"/>
    <w:semiHidden/>
    <w:unhideWhenUsed/>
    <w:qFormat/>
    <w:rsid w:val="00715CDA"/>
    <w:pPr>
      <w:spacing w:after="0" w:line="240" w:lineRule="auto"/>
      <w:contextualSpacing/>
    </w:pPr>
  </w:style>
  <w:style w:type="paragraph" w:customStyle="1" w:styleId="Portfolio">
    <w:name w:val="Portfolio"/>
    <w:basedOn w:val="Minister"/>
    <w:semiHidden/>
    <w:unhideWhenUsed/>
    <w:qFormat/>
    <w:rsid w:val="00715CDA"/>
    <w:pPr>
      <w:spacing w:before="0"/>
    </w:pPr>
    <w:rPr>
      <w:rFonts w:ascii="Calibri" w:hAnsi="Calibri"/>
    </w:rPr>
  </w:style>
  <w:style w:type="paragraph" w:customStyle="1" w:styleId="TemplateTitleSub">
    <w:name w:val="_Template Title_Sub"/>
    <w:basedOn w:val="Normal"/>
    <w:semiHidden/>
    <w:qFormat/>
    <w:rsid w:val="00715CDA"/>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715CDA"/>
    <w:pPr>
      <w:tabs>
        <w:tab w:val="left" w:pos="567"/>
      </w:tabs>
      <w:ind w:left="567" w:hanging="567"/>
    </w:pPr>
  </w:style>
  <w:style w:type="character" w:customStyle="1" w:styleId="RecLevel1Char">
    <w:name w:val="Rec Level1 Char"/>
    <w:basedOn w:val="DefaultParagraphFont"/>
    <w:link w:val="RecLevel1"/>
    <w:rsid w:val="00715CDA"/>
    <w:rPr>
      <w:rFonts w:cs="Arial"/>
    </w:rPr>
  </w:style>
  <w:style w:type="character" w:customStyle="1" w:styleId="Heading6Char">
    <w:name w:val="Heading 6 Char"/>
    <w:basedOn w:val="DefaultParagraphFont"/>
    <w:link w:val="Heading6"/>
    <w:semiHidden/>
    <w:rsid w:val="00715CDA"/>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15CDA"/>
    <w:rPr>
      <w:rFonts w:eastAsiaTheme="majorEastAsia" w:cs="Arial"/>
      <w:i/>
      <w:iCs/>
      <w:sz w:val="16"/>
      <w:szCs w:val="24"/>
    </w:rPr>
  </w:style>
  <w:style w:type="character" w:customStyle="1" w:styleId="Heading9Char">
    <w:name w:val="Heading 9 Char"/>
    <w:basedOn w:val="DefaultParagraphFont"/>
    <w:link w:val="Heading9"/>
    <w:semiHidden/>
    <w:rsid w:val="00715CDA"/>
    <w:rPr>
      <w:rFonts w:eastAsiaTheme="majorEastAsia" w:cs="Arial"/>
      <w:sz w:val="16"/>
    </w:rPr>
  </w:style>
  <w:style w:type="paragraph" w:styleId="Title">
    <w:name w:val="Title"/>
    <w:basedOn w:val="Normal"/>
    <w:link w:val="TitleChar"/>
    <w:qFormat/>
    <w:rsid w:val="00715CDA"/>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715CDA"/>
    <w:rPr>
      <w:rFonts w:eastAsiaTheme="majorEastAsia" w:cs="Arial"/>
      <w:b/>
      <w:bCs/>
      <w:kern w:val="28"/>
      <w:sz w:val="32"/>
      <w:szCs w:val="32"/>
    </w:rPr>
  </w:style>
  <w:style w:type="paragraph" w:styleId="Subtitle">
    <w:name w:val="Subtitle"/>
    <w:basedOn w:val="Normal"/>
    <w:link w:val="SubtitleChar"/>
    <w:qFormat/>
    <w:rsid w:val="00715CDA"/>
    <w:pPr>
      <w:spacing w:after="60"/>
      <w:jc w:val="center"/>
      <w:outlineLvl w:val="1"/>
    </w:pPr>
    <w:rPr>
      <w:rFonts w:eastAsiaTheme="majorEastAsia"/>
      <w:sz w:val="24"/>
      <w:szCs w:val="24"/>
    </w:rPr>
  </w:style>
  <w:style w:type="character" w:customStyle="1" w:styleId="SubtitleChar">
    <w:name w:val="Subtitle Char"/>
    <w:basedOn w:val="DefaultParagraphFont"/>
    <w:link w:val="Subtitle"/>
    <w:rsid w:val="00715CDA"/>
    <w:rPr>
      <w:rFonts w:eastAsiaTheme="majorEastAsia" w:cs="Arial"/>
      <w:sz w:val="24"/>
      <w:szCs w:val="24"/>
    </w:rPr>
  </w:style>
  <w:style w:type="character" w:styleId="Strong">
    <w:name w:val="Strong"/>
    <w:basedOn w:val="DefaultParagraphFont"/>
    <w:qFormat/>
    <w:rsid w:val="00715CDA"/>
    <w:rPr>
      <w:b/>
      <w:bCs/>
    </w:rPr>
  </w:style>
  <w:style w:type="character" w:styleId="Emphasis">
    <w:name w:val="Emphasis"/>
    <w:basedOn w:val="DefaultParagraphFont"/>
    <w:uiPriority w:val="20"/>
    <w:qFormat/>
    <w:rsid w:val="00715CDA"/>
    <w:rPr>
      <w:i/>
      <w:iCs/>
    </w:rPr>
  </w:style>
  <w:style w:type="paragraph" w:styleId="NoSpacing">
    <w:name w:val="No Spacing"/>
    <w:basedOn w:val="BodyText"/>
    <w:link w:val="NoSpacingChar"/>
    <w:uiPriority w:val="1"/>
    <w:qFormat/>
    <w:rsid w:val="00715CDA"/>
    <w:pPr>
      <w:spacing w:before="0" w:after="0" w:line="240" w:lineRule="auto"/>
    </w:pPr>
    <w:rPr>
      <w:rFonts w:cs="Arial"/>
      <w:color w:val="auto"/>
      <w:sz w:val="20"/>
      <w:lang w:val="en-NZ" w:eastAsia="en-NZ"/>
    </w:rPr>
  </w:style>
  <w:style w:type="paragraph" w:styleId="ListParagraph">
    <w:name w:val="List Paragraph"/>
    <w:basedOn w:val="Normal"/>
    <w:uiPriority w:val="34"/>
    <w:qFormat/>
    <w:rsid w:val="00715CDA"/>
    <w:pPr>
      <w:ind w:left="720"/>
      <w:contextualSpacing/>
    </w:pPr>
  </w:style>
  <w:style w:type="paragraph" w:styleId="Quote">
    <w:name w:val="Quote"/>
    <w:basedOn w:val="Normal"/>
    <w:next w:val="Normal"/>
    <w:link w:val="QuoteChar"/>
    <w:uiPriority w:val="29"/>
    <w:qFormat/>
    <w:rsid w:val="00715CDA"/>
    <w:rPr>
      <w:i/>
      <w:iCs/>
      <w:color w:val="000000" w:themeColor="text1"/>
    </w:rPr>
  </w:style>
  <w:style w:type="character" w:customStyle="1" w:styleId="QuoteChar">
    <w:name w:val="Quote Char"/>
    <w:basedOn w:val="DefaultParagraphFont"/>
    <w:link w:val="Quote"/>
    <w:uiPriority w:val="29"/>
    <w:rsid w:val="00715CDA"/>
    <w:rPr>
      <w:rFonts w:cs="Arial"/>
      <w:i/>
      <w:iCs/>
      <w:color w:val="000000" w:themeColor="text1"/>
    </w:rPr>
  </w:style>
  <w:style w:type="paragraph" w:styleId="IntenseQuote">
    <w:name w:val="Intense Quote"/>
    <w:basedOn w:val="Normal"/>
    <w:next w:val="Normal"/>
    <w:link w:val="IntenseQuoteChar"/>
    <w:uiPriority w:val="30"/>
    <w:qFormat/>
    <w:rsid w:val="0071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5CDA"/>
    <w:rPr>
      <w:rFonts w:cs="Arial"/>
      <w:b/>
      <w:bCs/>
      <w:i/>
      <w:iCs/>
      <w:color w:val="4F81BD" w:themeColor="accent1"/>
    </w:rPr>
  </w:style>
  <w:style w:type="character" w:styleId="SubtleEmphasis">
    <w:name w:val="Subtle Emphasis"/>
    <w:basedOn w:val="Heading4Char"/>
    <w:uiPriority w:val="19"/>
    <w:qFormat/>
    <w:rsid w:val="00715CDA"/>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qFormat/>
    <w:rsid w:val="00715CDA"/>
    <w:rPr>
      <w:b/>
      <w:bCs/>
      <w:i/>
      <w:iCs/>
      <w:color w:val="4F81BD" w:themeColor="accent1"/>
    </w:rPr>
  </w:style>
  <w:style w:type="character" w:styleId="SubtleReference">
    <w:name w:val="Subtle Reference"/>
    <w:basedOn w:val="DefaultParagraphFont"/>
    <w:uiPriority w:val="31"/>
    <w:qFormat/>
    <w:rsid w:val="00715CDA"/>
    <w:rPr>
      <w:smallCaps/>
      <w:color w:val="C0504D" w:themeColor="accent2"/>
      <w:u w:val="single"/>
    </w:rPr>
  </w:style>
  <w:style w:type="character" w:styleId="IntenseReference">
    <w:name w:val="Intense Reference"/>
    <w:basedOn w:val="DefaultParagraphFont"/>
    <w:uiPriority w:val="32"/>
    <w:qFormat/>
    <w:rsid w:val="00715CDA"/>
    <w:rPr>
      <w:b/>
      <w:bCs/>
      <w:smallCaps/>
      <w:color w:val="C0504D" w:themeColor="accent2"/>
      <w:spacing w:val="5"/>
      <w:u w:val="single"/>
    </w:rPr>
  </w:style>
  <w:style w:type="character" w:styleId="BookTitle">
    <w:name w:val="Book Title"/>
    <w:basedOn w:val="DefaultParagraphFont"/>
    <w:uiPriority w:val="33"/>
    <w:qFormat/>
    <w:rsid w:val="00715CDA"/>
    <w:rPr>
      <w:b/>
      <w:bCs/>
      <w:smallCaps/>
      <w:spacing w:val="5"/>
    </w:rPr>
  </w:style>
  <w:style w:type="paragraph" w:styleId="TOCHeading">
    <w:name w:val="TOC Heading"/>
    <w:basedOn w:val="Heading1"/>
    <w:next w:val="Normal"/>
    <w:uiPriority w:val="39"/>
    <w:semiHidden/>
    <w:unhideWhenUsed/>
    <w:qFormat/>
    <w:rsid w:val="00715CDA"/>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paragraph" w:styleId="Caption">
    <w:name w:val="caption"/>
    <w:basedOn w:val="Normal"/>
    <w:next w:val="Normal"/>
    <w:semiHidden/>
    <w:unhideWhenUsed/>
    <w:qFormat/>
    <w:rsid w:val="005075D0"/>
    <w:pPr>
      <w:spacing w:before="0" w:after="200"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5075D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1551">
      <w:bodyDiv w:val="1"/>
      <w:marLeft w:val="0"/>
      <w:marRight w:val="0"/>
      <w:marTop w:val="0"/>
      <w:marBottom w:val="0"/>
      <w:divBdr>
        <w:top w:val="none" w:sz="0" w:space="0" w:color="auto"/>
        <w:left w:val="none" w:sz="0" w:space="0" w:color="auto"/>
        <w:bottom w:val="none" w:sz="0" w:space="0" w:color="auto"/>
        <w:right w:val="none" w:sz="0" w:space="0" w:color="auto"/>
      </w:divBdr>
    </w:div>
    <w:div w:id="6616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reativecommons.org/licenses/by/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rp.ssi.govt.nz\shared\templates\corporate\off2010_v3-2\Core%20Templates\Corporate%20Templates%20-%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AE10-F721-40B0-971F-B6399C9B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Templates - Memo.dotm</Template>
  <TotalTime>14</TotalTime>
  <Pages>1</Pages>
  <Words>324</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Corporate Templates - Memo</vt:lpstr>
    </vt:vector>
  </TitlesOfParts>
  <Company>Ministry Of Social Development</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Templates - Memo</dc:title>
  <dc:creator>Windows User</dc:creator>
  <dc:description>Developed by Allfields Customised Solutions - Visit us at http://www.allfields.co.nz</dc:description>
  <cp:lastModifiedBy>Leah Asmus</cp:lastModifiedBy>
  <cp:revision>5</cp:revision>
  <cp:lastPrinted>2011-06-14T02:56:00Z</cp:lastPrinted>
  <dcterms:created xsi:type="dcterms:W3CDTF">2019-05-20T04:09:00Z</dcterms:created>
  <dcterms:modified xsi:type="dcterms:W3CDTF">2019-05-24T04:08:00Z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A11521455</vt:lpwstr>
  </property>
  <property fmtid="{D5CDD505-2E9C-101B-9397-08002B2CF9AE}" pid="4" name="Objective-Title">
    <vt:lpwstr>Coversheet 15 April</vt:lpwstr>
  </property>
  <property fmtid="{D5CDD505-2E9C-101B-9397-08002B2CF9AE}" pid="5" name="Objective-Comment">
    <vt:lpwstr/>
  </property>
  <property fmtid="{D5CDD505-2E9C-101B-9397-08002B2CF9AE}" pid="6" name="Objective-CreationStamp">
    <vt:filetime>2019-04-30T22:20:12Z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2019-05-01T20:38:53Z</vt:filetime>
  </property>
  <property fmtid="{D5CDD505-2E9C-101B-9397-08002B2CF9AE}" pid="10" name="Objective-ModificationStamp">
    <vt:filetime>2019-05-01T20:38:53Z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Papers:2019:05 May:Welfare Overhaul - Advice from Welfare Expert Advisory Group and Next Steps:Documents for publication:</vt:lpwstr>
  </property>
  <property fmtid="{D5CDD505-2E9C-101B-9397-08002B2CF9AE}" pid="13" name="Objective-Parent">
    <vt:lpwstr>Documents for publication</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//01/01/01/05/19-10306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